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AFC" w:rsidRPr="00344198" w:rsidRDefault="002E7AFC" w:rsidP="002E7AFC">
      <w:pPr>
        <w:pStyle w:val="a3"/>
        <w:spacing w:before="0" w:beforeAutospacing="0" w:after="0" w:afterAutospacing="0"/>
        <w:ind w:firstLine="567"/>
        <w:jc w:val="right"/>
        <w:rPr>
          <w:rStyle w:val="a4"/>
          <w:rFonts w:ascii="GHEA Mariam" w:hAnsi="GHEA Mariam"/>
          <w:lang w:val="hy-AM"/>
        </w:rPr>
      </w:pPr>
      <w:r w:rsidRPr="00344198">
        <w:rPr>
          <w:rStyle w:val="a4"/>
          <w:rFonts w:ascii="GHEA Mariam" w:hAnsi="GHEA Mariam"/>
          <w:lang w:val="hy-AM"/>
        </w:rPr>
        <w:t>Նախագիծ</w:t>
      </w:r>
      <w:r w:rsidR="005D7D9C" w:rsidRPr="00344198">
        <w:rPr>
          <w:rStyle w:val="a4"/>
          <w:rFonts w:ascii="GHEA Mariam" w:hAnsi="GHEA Mariam"/>
          <w:lang w:val="en-US"/>
        </w:rPr>
        <w:t xml:space="preserve">  8</w:t>
      </w:r>
      <w:r w:rsidR="00344198" w:rsidRPr="00344198">
        <w:rPr>
          <w:rStyle w:val="a4"/>
          <w:rFonts w:ascii="GHEA Mariam" w:hAnsi="GHEA Mariam"/>
          <w:lang w:val="hy-AM"/>
        </w:rPr>
        <w:t>-66</w:t>
      </w:r>
    </w:p>
    <w:p w:rsidR="002E7AFC" w:rsidRPr="00344198" w:rsidRDefault="002E7AFC" w:rsidP="002E7AFC">
      <w:pPr>
        <w:pStyle w:val="a3"/>
        <w:spacing w:before="0" w:beforeAutospacing="0" w:after="0" w:afterAutospacing="0"/>
        <w:ind w:firstLine="567"/>
        <w:jc w:val="center"/>
        <w:rPr>
          <w:rStyle w:val="a4"/>
          <w:rFonts w:ascii="GHEA Mariam" w:hAnsi="GHEA Mariam"/>
          <w:lang w:val="en-US"/>
        </w:rPr>
      </w:pPr>
      <w:r w:rsidRPr="00344198">
        <w:rPr>
          <w:rStyle w:val="a4"/>
          <w:rFonts w:ascii="GHEA Mariam" w:hAnsi="GHEA Mariam"/>
          <w:lang w:val="hy-AM"/>
        </w:rPr>
        <w:t>ՈՐՈՇՈՒՄ N  -Ա</w:t>
      </w:r>
      <w:r w:rsidRPr="00344198">
        <w:rPr>
          <w:rFonts w:ascii="GHEA Mariam" w:hAnsi="GHEA Mariam"/>
          <w:b/>
          <w:lang w:val="hy-AM"/>
        </w:rPr>
        <w:br/>
      </w:r>
      <w:r w:rsidRPr="00344198">
        <w:rPr>
          <w:rStyle w:val="a4"/>
          <w:rFonts w:ascii="GHEA Mariam" w:hAnsi="GHEA Mariam"/>
          <w:lang w:val="hy-AM"/>
        </w:rPr>
        <w:t>&lt;&lt;___&gt;&gt; ___________ 2019թ.</w:t>
      </w:r>
    </w:p>
    <w:p w:rsidR="004A35FF" w:rsidRPr="00344198" w:rsidRDefault="004A35FF" w:rsidP="002E7AFC">
      <w:pPr>
        <w:pStyle w:val="a3"/>
        <w:spacing w:before="0" w:beforeAutospacing="0" w:after="0" w:afterAutospacing="0"/>
        <w:ind w:firstLine="567"/>
        <w:jc w:val="center"/>
        <w:rPr>
          <w:rStyle w:val="a4"/>
          <w:rFonts w:ascii="GHEA Mariam" w:hAnsi="GHEA Mariam"/>
          <w:lang w:val="en-US"/>
        </w:rPr>
      </w:pPr>
    </w:p>
    <w:p w:rsidR="002E7AFC" w:rsidRPr="00344198" w:rsidRDefault="00854FA1" w:rsidP="005F2D45">
      <w:pPr>
        <w:spacing w:line="240" w:lineRule="auto"/>
        <w:contextualSpacing/>
        <w:jc w:val="center"/>
        <w:rPr>
          <w:rFonts w:ascii="GHEA Mariam" w:hAnsi="GHEA Mariam"/>
          <w:b/>
          <w:sz w:val="24"/>
          <w:szCs w:val="24"/>
          <w:lang w:val="hy-AM"/>
        </w:rPr>
      </w:pPr>
      <w:r w:rsidRPr="00344198">
        <w:rPr>
          <w:rFonts w:ascii="GHEA Mariam" w:hAnsi="GHEA Mariam" w:cs="Sylfaen"/>
          <w:b/>
          <w:sz w:val="24"/>
          <w:szCs w:val="24"/>
          <w:lang w:val="hy-AM"/>
        </w:rPr>
        <w:t>ՀԱՅԱՍՏԱՆԻ ՀԱՆՐԱՊԵՏՈՒԹՅԱՆ ՍՅՈՒՆԻՔԻ ՄԱՐԶԻ ԿԱՊԱՆ ՀԱՄԱՅՆՔԻ</w:t>
      </w:r>
      <w:r w:rsidRPr="00344198">
        <w:rPr>
          <w:rFonts w:ascii="GHEA Mariam" w:hAnsi="GHEA Mariam"/>
          <w:b/>
          <w:sz w:val="24"/>
          <w:szCs w:val="24"/>
          <w:lang w:val="pt-BR"/>
        </w:rPr>
        <w:t xml:space="preserve"> </w:t>
      </w:r>
      <w:r w:rsidRPr="00344198">
        <w:rPr>
          <w:rFonts w:ascii="GHEA Mariam" w:hAnsi="GHEA Mariam" w:cs="Sylfaen"/>
          <w:b/>
          <w:sz w:val="24"/>
          <w:szCs w:val="24"/>
          <w:lang w:val="hy-AM"/>
        </w:rPr>
        <w:t>ՍԵՓԱԿԱՆՈՒԹՅՈՒՆ</w:t>
      </w:r>
      <w:r w:rsidRPr="00344198">
        <w:rPr>
          <w:rFonts w:ascii="GHEA Mariam" w:hAnsi="GHEA Mariam"/>
          <w:b/>
          <w:sz w:val="24"/>
          <w:szCs w:val="24"/>
          <w:lang w:val="pt-BR"/>
        </w:rPr>
        <w:t xml:space="preserve"> </w:t>
      </w:r>
      <w:r w:rsidRPr="00344198">
        <w:rPr>
          <w:rFonts w:ascii="GHEA Mariam" w:hAnsi="GHEA Mariam" w:cs="Sylfaen"/>
          <w:b/>
          <w:sz w:val="24"/>
          <w:szCs w:val="24"/>
          <w:lang w:val="hy-AM"/>
        </w:rPr>
        <w:t>ՀԱՆԴԻՍԱՑՈՂ</w:t>
      </w:r>
      <w:r w:rsidRPr="00344198">
        <w:rPr>
          <w:rFonts w:ascii="GHEA Mariam" w:hAnsi="GHEA Mariam"/>
          <w:b/>
          <w:sz w:val="24"/>
          <w:szCs w:val="24"/>
          <w:lang w:val="pt-BR"/>
        </w:rPr>
        <w:t xml:space="preserve"> </w:t>
      </w:r>
      <w:r w:rsidRPr="00344198">
        <w:rPr>
          <w:rFonts w:ascii="GHEA Mariam" w:hAnsi="GHEA Mariam" w:cs="Sylfaen"/>
          <w:b/>
          <w:sz w:val="24"/>
          <w:szCs w:val="24"/>
          <w:lang w:val="hy-AM"/>
        </w:rPr>
        <w:t>ԳՈՒՅՔԸ</w:t>
      </w:r>
      <w:r w:rsidRPr="00344198">
        <w:rPr>
          <w:rFonts w:ascii="GHEA Mariam" w:hAnsi="GHEA Mariam"/>
          <w:b/>
          <w:sz w:val="24"/>
          <w:szCs w:val="24"/>
          <w:lang w:val="pt-BR"/>
        </w:rPr>
        <w:t xml:space="preserve">` </w:t>
      </w:r>
      <w:r w:rsidR="002E7AFC" w:rsidRPr="00344198">
        <w:rPr>
          <w:rFonts w:ascii="GHEA Mariam" w:hAnsi="GHEA Mariam"/>
          <w:b/>
          <w:sz w:val="24"/>
          <w:szCs w:val="24"/>
          <w:lang w:val="pt-BR"/>
        </w:rPr>
        <w:t xml:space="preserve"> </w:t>
      </w:r>
      <w:r w:rsidRPr="00344198">
        <w:rPr>
          <w:rFonts w:ascii="GHEA Mariam" w:hAnsi="GHEA Mariam" w:cs="Sylfaen"/>
          <w:b/>
          <w:sz w:val="24"/>
          <w:szCs w:val="24"/>
          <w:lang w:val="hy-AM"/>
        </w:rPr>
        <w:t>ՏԱՎՐՈՒՍ</w:t>
      </w:r>
      <w:r w:rsidR="002E7AFC" w:rsidRPr="00344198">
        <w:rPr>
          <w:rFonts w:ascii="GHEA Mariam" w:hAnsi="GHEA Mariam" w:cs="Sylfaen"/>
          <w:b/>
          <w:sz w:val="24"/>
          <w:szCs w:val="24"/>
          <w:lang w:val="hy-AM"/>
        </w:rPr>
        <w:t xml:space="preserve"> ԳՅՈՒՂԻ</w:t>
      </w:r>
      <w:r w:rsidR="00D92271" w:rsidRPr="00344198">
        <w:rPr>
          <w:rFonts w:ascii="GHEA Mariam" w:hAnsi="GHEA Mariam" w:cs="Sylfaen"/>
          <w:b/>
          <w:sz w:val="24"/>
          <w:szCs w:val="24"/>
          <w:lang w:val="hy-AM"/>
        </w:rPr>
        <w:t xml:space="preserve"> </w:t>
      </w:r>
      <w:r w:rsidRPr="00344198">
        <w:rPr>
          <w:rFonts w:ascii="GHEA Mariam" w:hAnsi="GHEA Mariam" w:cs="Sylfaen"/>
          <w:b/>
          <w:sz w:val="24"/>
          <w:szCs w:val="24"/>
          <w:lang w:val="hy-AM"/>
        </w:rPr>
        <w:t>2</w:t>
      </w:r>
      <w:r w:rsidR="002E7AFC" w:rsidRPr="00344198">
        <w:rPr>
          <w:rFonts w:ascii="GHEA Mariam" w:hAnsi="GHEA Mariam" w:cs="Sylfaen"/>
          <w:b/>
          <w:sz w:val="24"/>
          <w:szCs w:val="24"/>
          <w:lang w:val="hy-AM"/>
        </w:rPr>
        <w:t>-ՐԴ</w:t>
      </w:r>
      <w:r w:rsidR="002E7AFC" w:rsidRPr="00344198">
        <w:rPr>
          <w:rFonts w:ascii="GHEA Mariam" w:hAnsi="GHEA Mariam" w:cs="Times New Roman"/>
          <w:b/>
          <w:sz w:val="24"/>
          <w:szCs w:val="24"/>
          <w:lang w:val="hy-AM"/>
        </w:rPr>
        <w:t xml:space="preserve"> </w:t>
      </w:r>
      <w:r w:rsidR="002E7AFC" w:rsidRPr="00344198">
        <w:rPr>
          <w:rFonts w:ascii="GHEA Mariam" w:hAnsi="GHEA Mariam" w:cs="Sylfaen"/>
          <w:b/>
          <w:sz w:val="24"/>
          <w:szCs w:val="24"/>
          <w:lang w:val="hy-AM"/>
        </w:rPr>
        <w:t xml:space="preserve">ՓՈՂՈՑ ԹԻՎ </w:t>
      </w:r>
      <w:r w:rsidRPr="00344198">
        <w:rPr>
          <w:rFonts w:ascii="GHEA Mariam" w:hAnsi="GHEA Mariam" w:cs="Sylfaen"/>
          <w:b/>
          <w:sz w:val="24"/>
          <w:szCs w:val="24"/>
          <w:lang w:val="hy-AM"/>
        </w:rPr>
        <w:t>17</w:t>
      </w:r>
      <w:r w:rsidR="002E7AFC" w:rsidRPr="00344198">
        <w:rPr>
          <w:rFonts w:ascii="GHEA Mariam" w:hAnsi="GHEA Mariam" w:cs="Sylfaen"/>
          <w:b/>
          <w:sz w:val="24"/>
          <w:szCs w:val="24"/>
          <w:lang w:val="hy-AM"/>
        </w:rPr>
        <w:t xml:space="preserve"> ՀԱՍՑԵՈՒՄ ԳՏՆՎՈՂ ԲՆԱԿԵԼԻ ՏՈՒՆԸ</w:t>
      </w:r>
      <w:r w:rsidR="00B375D0">
        <w:rPr>
          <w:rFonts w:ascii="GHEA Mariam" w:hAnsi="GHEA Mariam" w:cs="Sylfaen"/>
          <w:b/>
          <w:sz w:val="24"/>
          <w:szCs w:val="24"/>
          <w:lang w:val="hy-AM"/>
        </w:rPr>
        <w:t>՝</w:t>
      </w:r>
      <w:r w:rsidR="002E7AFC" w:rsidRPr="00344198">
        <w:rPr>
          <w:rFonts w:ascii="GHEA Mariam" w:hAnsi="GHEA Mariam" w:cs="Sylfaen"/>
          <w:b/>
          <w:sz w:val="24"/>
          <w:szCs w:val="24"/>
          <w:lang w:val="hy-AM"/>
        </w:rPr>
        <w:t xml:space="preserve"> </w:t>
      </w:r>
      <w:r w:rsidR="002E7AFC" w:rsidRPr="00344198">
        <w:rPr>
          <w:rFonts w:ascii="GHEA Mariam" w:hAnsi="GHEA Mariam"/>
          <w:b/>
          <w:sz w:val="24"/>
          <w:szCs w:val="24"/>
          <w:lang w:val="hy-AM"/>
        </w:rPr>
        <w:t>0.</w:t>
      </w:r>
      <w:r w:rsidR="009869D8" w:rsidRPr="00344198">
        <w:rPr>
          <w:rFonts w:ascii="GHEA Mariam" w:hAnsi="GHEA Mariam"/>
          <w:b/>
          <w:sz w:val="24"/>
          <w:szCs w:val="24"/>
          <w:lang w:val="hy-AM"/>
        </w:rPr>
        <w:t>20675</w:t>
      </w:r>
      <w:r w:rsidR="002E7AFC" w:rsidRPr="00344198">
        <w:rPr>
          <w:rFonts w:ascii="GHEA Mariam" w:hAnsi="GHEA Mariam"/>
          <w:b/>
          <w:sz w:val="24"/>
          <w:szCs w:val="24"/>
          <w:lang w:val="hy-AM"/>
        </w:rPr>
        <w:t xml:space="preserve"> </w:t>
      </w:r>
      <w:r w:rsidR="002E7AFC" w:rsidRPr="00344198">
        <w:rPr>
          <w:rFonts w:ascii="GHEA Mariam" w:hAnsi="GHEA Mariam" w:cs="Sylfaen"/>
          <w:b/>
          <w:sz w:val="24"/>
          <w:szCs w:val="24"/>
          <w:lang w:val="hy-AM"/>
        </w:rPr>
        <w:t>ՀԱ</w:t>
      </w:r>
      <w:r w:rsidR="002E7AFC" w:rsidRPr="00344198">
        <w:rPr>
          <w:rFonts w:ascii="GHEA Mariam" w:hAnsi="GHEA Mariam"/>
          <w:b/>
          <w:sz w:val="24"/>
          <w:szCs w:val="24"/>
          <w:lang w:val="hy-AM"/>
        </w:rPr>
        <w:t xml:space="preserve"> </w:t>
      </w:r>
      <w:r w:rsidR="002E7AFC" w:rsidRPr="00344198">
        <w:rPr>
          <w:rFonts w:ascii="GHEA Mariam" w:hAnsi="GHEA Mariam" w:cs="Sylfaen"/>
          <w:b/>
          <w:sz w:val="24"/>
          <w:szCs w:val="24"/>
          <w:lang w:val="hy-AM"/>
        </w:rPr>
        <w:t>ՄԱԿԵՐԵՍՈՎ</w:t>
      </w:r>
      <w:r w:rsidR="002E7AFC" w:rsidRPr="00344198">
        <w:rPr>
          <w:rFonts w:ascii="GHEA Mariam" w:hAnsi="GHEA Mariam"/>
          <w:b/>
          <w:sz w:val="24"/>
          <w:szCs w:val="24"/>
          <w:lang w:val="hy-AM"/>
        </w:rPr>
        <w:t xml:space="preserve"> </w:t>
      </w:r>
      <w:r w:rsidR="002E7AFC" w:rsidRPr="00344198">
        <w:rPr>
          <w:rFonts w:ascii="GHEA Mariam" w:hAnsi="GHEA Mariam" w:cs="Sylfaen"/>
          <w:b/>
          <w:sz w:val="24"/>
          <w:szCs w:val="24"/>
          <w:lang w:val="hy-AM"/>
        </w:rPr>
        <w:t>ՀՈՂԱՄԱՍՈՎ</w:t>
      </w:r>
      <w:r w:rsidR="002E7AFC" w:rsidRPr="00344198">
        <w:rPr>
          <w:rFonts w:ascii="GHEA Mariam" w:hAnsi="GHEA Mariam"/>
          <w:b/>
          <w:sz w:val="24"/>
          <w:szCs w:val="24"/>
          <w:lang w:val="hy-AM"/>
        </w:rPr>
        <w:t xml:space="preserve"> </w:t>
      </w:r>
      <w:r w:rsidR="002E7AFC" w:rsidRPr="00344198">
        <w:rPr>
          <w:rFonts w:ascii="GHEA Mariam" w:hAnsi="GHEA Mariam" w:cs="Sylfaen"/>
          <w:b/>
          <w:sz w:val="24"/>
          <w:szCs w:val="24"/>
          <w:lang w:val="hy-AM"/>
        </w:rPr>
        <w:t xml:space="preserve">ԱՆՀԱՏՈՒՅՑ </w:t>
      </w:r>
      <w:r w:rsidR="009869D8" w:rsidRPr="00344198">
        <w:rPr>
          <w:rFonts w:ascii="GHEA Mariam" w:hAnsi="GHEA Mariam"/>
          <w:b/>
          <w:sz w:val="24"/>
          <w:szCs w:val="24"/>
          <w:lang w:val="hy-AM"/>
        </w:rPr>
        <w:t xml:space="preserve"> (</w:t>
      </w:r>
      <w:r w:rsidR="002E7AFC" w:rsidRPr="00344198">
        <w:rPr>
          <w:rFonts w:ascii="GHEA Mariam" w:hAnsi="GHEA Mariam" w:cs="Sylfaen"/>
          <w:b/>
          <w:sz w:val="24"/>
          <w:szCs w:val="24"/>
          <w:lang w:val="hy-AM"/>
        </w:rPr>
        <w:t>ՆՎԻՐԱՏՎՈՒԹՅԱՆ</w:t>
      </w:r>
      <w:r w:rsidR="002E7AFC" w:rsidRPr="00344198">
        <w:rPr>
          <w:rFonts w:ascii="GHEA Mariam" w:hAnsi="GHEA Mariam"/>
          <w:b/>
          <w:sz w:val="24"/>
          <w:szCs w:val="24"/>
          <w:lang w:val="hy-AM"/>
        </w:rPr>
        <w:t xml:space="preserve"> </w:t>
      </w:r>
      <w:r w:rsidR="002E7AFC" w:rsidRPr="00344198">
        <w:rPr>
          <w:rFonts w:ascii="GHEA Mariam" w:hAnsi="GHEA Mariam" w:cs="Sylfaen"/>
          <w:b/>
          <w:sz w:val="24"/>
          <w:szCs w:val="24"/>
          <w:lang w:val="hy-AM"/>
        </w:rPr>
        <w:t>ԿԱՐԳՈՎ</w:t>
      </w:r>
      <w:r w:rsidR="009869D8" w:rsidRPr="00344198">
        <w:rPr>
          <w:rFonts w:ascii="GHEA Mariam" w:hAnsi="GHEA Mariam" w:cs="Sylfaen"/>
          <w:b/>
          <w:sz w:val="24"/>
          <w:szCs w:val="24"/>
          <w:lang w:val="hy-AM"/>
        </w:rPr>
        <w:t>)</w:t>
      </w:r>
      <w:r w:rsidR="002E7AFC" w:rsidRPr="00344198">
        <w:rPr>
          <w:rFonts w:ascii="GHEA Mariam" w:hAnsi="GHEA Mariam"/>
          <w:b/>
          <w:sz w:val="24"/>
          <w:szCs w:val="24"/>
          <w:lang w:val="hy-AM"/>
        </w:rPr>
        <w:t xml:space="preserve"> </w:t>
      </w:r>
      <w:r w:rsidR="002E7AFC" w:rsidRPr="00344198">
        <w:rPr>
          <w:rFonts w:ascii="GHEA Mariam" w:hAnsi="GHEA Mariam" w:cs="Sylfaen"/>
          <w:b/>
          <w:sz w:val="24"/>
          <w:szCs w:val="24"/>
          <w:lang w:val="hy-AM"/>
        </w:rPr>
        <w:t>ՕՏԱՐԵԼՈՒ</w:t>
      </w:r>
      <w:r w:rsidR="002E7AFC" w:rsidRPr="00344198">
        <w:rPr>
          <w:rFonts w:ascii="GHEA Mariam" w:hAnsi="GHEA Mariam"/>
          <w:b/>
          <w:sz w:val="24"/>
          <w:szCs w:val="24"/>
          <w:lang w:val="hy-AM"/>
        </w:rPr>
        <w:t xml:space="preserve"> </w:t>
      </w:r>
      <w:r w:rsidR="002E7AFC" w:rsidRPr="00344198">
        <w:rPr>
          <w:rFonts w:ascii="GHEA Mariam" w:hAnsi="GHEA Mariam" w:cs="Sylfaen"/>
          <w:b/>
          <w:sz w:val="24"/>
          <w:szCs w:val="24"/>
          <w:lang w:val="hy-AM"/>
        </w:rPr>
        <w:t>ՄԱՍԻՆ</w:t>
      </w:r>
    </w:p>
    <w:p w:rsidR="002E7AFC" w:rsidRPr="00344198" w:rsidRDefault="002E7AFC" w:rsidP="005F2D45">
      <w:pPr>
        <w:pStyle w:val="a3"/>
        <w:ind w:firstLine="284"/>
        <w:contextualSpacing/>
        <w:jc w:val="both"/>
        <w:rPr>
          <w:rFonts w:ascii="GHEA Mariam" w:hAnsi="GHEA Mariam"/>
          <w:lang w:val="pt-BR"/>
        </w:rPr>
      </w:pPr>
      <w:r w:rsidRPr="00344198">
        <w:rPr>
          <w:rFonts w:ascii="GHEA Mariam" w:hAnsi="GHEA Mariam" w:cs="Sylfaen"/>
          <w:lang w:val="hy-AM"/>
        </w:rPr>
        <w:t>Ղեկավարվելով</w:t>
      </w:r>
      <w:r w:rsidRPr="00344198">
        <w:rPr>
          <w:rFonts w:ascii="GHEA Mariam" w:hAnsi="GHEA Mariam"/>
          <w:lang w:val="pt-BR"/>
        </w:rPr>
        <w:t xml:space="preserve"> </w:t>
      </w:r>
      <w:r w:rsidRPr="00344198">
        <w:rPr>
          <w:rFonts w:ascii="GHEA Mariam" w:hAnsi="GHEA Mariam"/>
          <w:lang w:val="hy-AM"/>
        </w:rPr>
        <w:t>«</w:t>
      </w:r>
      <w:r w:rsidRPr="00344198">
        <w:rPr>
          <w:rFonts w:ascii="GHEA Mariam" w:hAnsi="GHEA Mariam" w:cs="Sylfaen"/>
          <w:lang w:val="hy-AM"/>
        </w:rPr>
        <w:t>Տեղական</w:t>
      </w:r>
      <w:r w:rsidRPr="00344198">
        <w:rPr>
          <w:rFonts w:ascii="GHEA Mariam" w:hAnsi="GHEA Mariam"/>
          <w:lang w:val="pt-BR"/>
        </w:rPr>
        <w:t xml:space="preserve"> </w:t>
      </w:r>
      <w:r w:rsidRPr="00344198">
        <w:rPr>
          <w:rFonts w:ascii="GHEA Mariam" w:hAnsi="GHEA Mariam" w:cs="Sylfaen"/>
          <w:lang w:val="hy-AM"/>
        </w:rPr>
        <w:t>ինքնակառավարման</w:t>
      </w:r>
      <w:r w:rsidRPr="00344198">
        <w:rPr>
          <w:rFonts w:ascii="GHEA Mariam" w:hAnsi="GHEA Mariam"/>
          <w:lang w:val="pt-BR"/>
        </w:rPr>
        <w:t xml:space="preserve"> </w:t>
      </w:r>
      <w:r w:rsidRPr="00344198">
        <w:rPr>
          <w:rFonts w:ascii="GHEA Mariam" w:hAnsi="GHEA Mariam" w:cs="Sylfaen"/>
          <w:lang w:val="hy-AM"/>
        </w:rPr>
        <w:t>մասին</w:t>
      </w:r>
      <w:r w:rsidRPr="00344198">
        <w:rPr>
          <w:rFonts w:ascii="GHEA Mariam" w:hAnsi="GHEA Mariam"/>
          <w:lang w:val="hy-AM"/>
        </w:rPr>
        <w:t>»</w:t>
      </w:r>
      <w:r w:rsidRPr="00344198">
        <w:rPr>
          <w:rFonts w:ascii="GHEA Mariam" w:hAnsi="GHEA Mariam"/>
          <w:lang w:val="pt-BR"/>
        </w:rPr>
        <w:t xml:space="preserve"> </w:t>
      </w:r>
      <w:r w:rsidRPr="00344198">
        <w:rPr>
          <w:rFonts w:ascii="GHEA Mariam" w:hAnsi="GHEA Mariam" w:cs="Sylfaen"/>
          <w:lang w:val="hy-AM"/>
        </w:rPr>
        <w:t>Հայաստանի</w:t>
      </w:r>
      <w:r w:rsidRPr="00344198">
        <w:rPr>
          <w:rFonts w:ascii="GHEA Mariam" w:hAnsi="GHEA Mariam"/>
          <w:lang w:val="pt-BR"/>
        </w:rPr>
        <w:t xml:space="preserve"> </w:t>
      </w:r>
      <w:r w:rsidRPr="00344198">
        <w:rPr>
          <w:rFonts w:ascii="GHEA Mariam" w:hAnsi="GHEA Mariam" w:cs="Sylfaen"/>
          <w:lang w:val="hy-AM"/>
        </w:rPr>
        <w:t>Հանրապետության</w:t>
      </w:r>
      <w:r w:rsidRPr="00344198">
        <w:rPr>
          <w:rFonts w:ascii="GHEA Mariam" w:hAnsi="GHEA Mariam"/>
          <w:lang w:val="pt-BR"/>
        </w:rPr>
        <w:t xml:space="preserve"> </w:t>
      </w:r>
      <w:r w:rsidRPr="00344198">
        <w:rPr>
          <w:rFonts w:ascii="GHEA Mariam" w:hAnsi="GHEA Mariam" w:cs="Sylfaen"/>
          <w:lang w:val="hy-AM"/>
        </w:rPr>
        <w:t>օրենքի</w:t>
      </w:r>
      <w:r w:rsidRPr="00344198">
        <w:rPr>
          <w:rFonts w:ascii="GHEA Mariam" w:hAnsi="GHEA Mariam"/>
          <w:lang w:val="pt-BR"/>
        </w:rPr>
        <w:t xml:space="preserve"> 1</w:t>
      </w:r>
      <w:r w:rsidRPr="00344198">
        <w:rPr>
          <w:rFonts w:ascii="GHEA Mariam" w:hAnsi="GHEA Mariam"/>
          <w:lang w:val="hy-AM"/>
        </w:rPr>
        <w:t>8</w:t>
      </w:r>
      <w:r w:rsidRPr="00344198">
        <w:rPr>
          <w:rFonts w:ascii="GHEA Mariam" w:hAnsi="GHEA Mariam"/>
          <w:lang w:val="pt-BR"/>
        </w:rPr>
        <w:t>-</w:t>
      </w:r>
      <w:r w:rsidRPr="00344198">
        <w:rPr>
          <w:rFonts w:ascii="GHEA Mariam" w:hAnsi="GHEA Mariam" w:cs="Sylfaen"/>
          <w:lang w:val="hy-AM"/>
        </w:rPr>
        <w:t>րդ</w:t>
      </w:r>
      <w:r w:rsidRPr="00344198">
        <w:rPr>
          <w:rFonts w:ascii="GHEA Mariam" w:hAnsi="GHEA Mariam"/>
          <w:lang w:val="pt-BR"/>
        </w:rPr>
        <w:t xml:space="preserve"> </w:t>
      </w:r>
      <w:r w:rsidRPr="00344198">
        <w:rPr>
          <w:rFonts w:ascii="GHEA Mariam" w:hAnsi="GHEA Mariam" w:cs="Sylfaen"/>
          <w:lang w:val="hy-AM"/>
        </w:rPr>
        <w:t>հոդվածի</w:t>
      </w:r>
      <w:r w:rsidRPr="00344198">
        <w:rPr>
          <w:rFonts w:ascii="GHEA Mariam" w:hAnsi="GHEA Mariam"/>
          <w:lang w:val="hy-AM"/>
        </w:rPr>
        <w:t xml:space="preserve"> 1-</w:t>
      </w:r>
      <w:r w:rsidRPr="00344198">
        <w:rPr>
          <w:rFonts w:ascii="GHEA Mariam" w:hAnsi="GHEA Mariam" w:cs="Sylfaen"/>
          <w:lang w:val="hy-AM"/>
        </w:rPr>
        <w:t>ին</w:t>
      </w:r>
      <w:r w:rsidRPr="00344198">
        <w:rPr>
          <w:rFonts w:ascii="GHEA Mariam" w:hAnsi="GHEA Mariam"/>
          <w:lang w:val="hy-AM"/>
        </w:rPr>
        <w:t xml:space="preserve"> </w:t>
      </w:r>
      <w:r w:rsidRPr="00344198">
        <w:rPr>
          <w:rFonts w:ascii="GHEA Mariam" w:hAnsi="GHEA Mariam" w:cs="Sylfaen"/>
          <w:lang w:val="hy-AM"/>
        </w:rPr>
        <w:t>մասի</w:t>
      </w:r>
      <w:r w:rsidRPr="00344198">
        <w:rPr>
          <w:rFonts w:ascii="GHEA Mariam" w:hAnsi="GHEA Mariam"/>
          <w:lang w:val="pt-BR"/>
        </w:rPr>
        <w:t xml:space="preserve"> 2</w:t>
      </w:r>
      <w:r w:rsidRPr="00344198">
        <w:rPr>
          <w:rFonts w:ascii="GHEA Mariam" w:hAnsi="GHEA Mariam"/>
          <w:lang w:val="hy-AM"/>
        </w:rPr>
        <w:t>1</w:t>
      </w:r>
      <w:r w:rsidRPr="00344198">
        <w:rPr>
          <w:rFonts w:ascii="GHEA Mariam" w:hAnsi="GHEA Mariam"/>
          <w:lang w:val="pt-BR"/>
        </w:rPr>
        <w:t>-</w:t>
      </w:r>
      <w:r w:rsidRPr="00344198">
        <w:rPr>
          <w:rFonts w:ascii="GHEA Mariam" w:hAnsi="GHEA Mariam" w:cs="Sylfaen"/>
          <w:lang w:val="hy-AM"/>
        </w:rPr>
        <w:t>րդ</w:t>
      </w:r>
      <w:r w:rsidRPr="00344198">
        <w:rPr>
          <w:rFonts w:ascii="GHEA Mariam" w:hAnsi="GHEA Mariam"/>
          <w:lang w:val="pt-BR"/>
        </w:rPr>
        <w:t xml:space="preserve"> </w:t>
      </w:r>
      <w:r w:rsidRPr="00344198">
        <w:rPr>
          <w:rFonts w:ascii="GHEA Mariam" w:hAnsi="GHEA Mariam" w:cs="Sylfaen"/>
          <w:lang w:val="hy-AM"/>
        </w:rPr>
        <w:t>կետով</w:t>
      </w:r>
      <w:r w:rsidR="009869D8" w:rsidRPr="00344198">
        <w:rPr>
          <w:rFonts w:ascii="GHEA Mariam" w:hAnsi="GHEA Mariam" w:cs="Sylfaen"/>
          <w:lang w:val="hy-AM"/>
        </w:rPr>
        <w:t xml:space="preserve"> և</w:t>
      </w:r>
      <w:r w:rsidR="009869D8" w:rsidRPr="00344198">
        <w:rPr>
          <w:rFonts w:ascii="GHEA Mariam" w:hAnsi="GHEA Mariam"/>
          <w:lang w:val="pt-BR"/>
        </w:rPr>
        <w:t xml:space="preserve"> </w:t>
      </w:r>
      <w:r w:rsidR="009869D8" w:rsidRPr="00344198">
        <w:rPr>
          <w:rFonts w:ascii="GHEA Mariam" w:hAnsi="GHEA Mariam" w:cs="Sylfaen"/>
          <w:lang w:val="hy-AM"/>
        </w:rPr>
        <w:t>հաշվի</w:t>
      </w:r>
      <w:r w:rsidR="009869D8" w:rsidRPr="00344198">
        <w:rPr>
          <w:rFonts w:ascii="GHEA Mariam" w:hAnsi="GHEA Mariam"/>
          <w:lang w:val="pt-BR"/>
        </w:rPr>
        <w:t xml:space="preserve"> </w:t>
      </w:r>
      <w:r w:rsidR="009869D8" w:rsidRPr="00344198">
        <w:rPr>
          <w:rFonts w:ascii="GHEA Mariam" w:hAnsi="GHEA Mariam" w:cs="Sylfaen"/>
          <w:lang w:val="hy-AM"/>
        </w:rPr>
        <w:t>առնելով</w:t>
      </w:r>
      <w:r w:rsidR="009869D8" w:rsidRPr="00344198">
        <w:rPr>
          <w:rFonts w:ascii="GHEA Mariam" w:hAnsi="GHEA Mariam"/>
          <w:lang w:val="hy-AM"/>
        </w:rPr>
        <w:t xml:space="preserve"> Կապան </w:t>
      </w:r>
      <w:r w:rsidR="009869D8" w:rsidRPr="00344198">
        <w:rPr>
          <w:rFonts w:ascii="GHEA Mariam" w:hAnsi="GHEA Mariam" w:cs="Sylfaen"/>
          <w:lang w:val="hy-AM"/>
        </w:rPr>
        <w:t>համայնքի</w:t>
      </w:r>
      <w:r w:rsidR="009869D8" w:rsidRPr="00344198">
        <w:rPr>
          <w:rFonts w:ascii="GHEA Mariam" w:hAnsi="GHEA Mariam"/>
          <w:lang w:val="pt-BR"/>
        </w:rPr>
        <w:t xml:space="preserve"> </w:t>
      </w:r>
      <w:r w:rsidR="009869D8" w:rsidRPr="00344198">
        <w:rPr>
          <w:rFonts w:ascii="GHEA Mariam" w:hAnsi="GHEA Mariam" w:cs="Sylfaen"/>
          <w:lang w:val="hy-AM"/>
        </w:rPr>
        <w:t>ղեկավարի</w:t>
      </w:r>
      <w:r w:rsidR="009869D8" w:rsidRPr="00344198">
        <w:rPr>
          <w:rFonts w:ascii="GHEA Mariam" w:hAnsi="GHEA Mariam"/>
          <w:lang w:val="pt-BR"/>
        </w:rPr>
        <w:t xml:space="preserve"> </w:t>
      </w:r>
      <w:r w:rsidR="009869D8" w:rsidRPr="00344198">
        <w:rPr>
          <w:rFonts w:ascii="GHEA Mariam" w:hAnsi="GHEA Mariam" w:cs="Sylfaen"/>
          <w:lang w:val="hy-AM"/>
        </w:rPr>
        <w:t>առաջարկությունը</w:t>
      </w:r>
      <w:r w:rsidR="009869D8" w:rsidRPr="00344198">
        <w:rPr>
          <w:rFonts w:ascii="GHEA Mariam" w:hAnsi="GHEA Mariam"/>
          <w:lang w:val="pt-BR"/>
        </w:rPr>
        <w:t xml:space="preserve">,  </w:t>
      </w:r>
      <w:r w:rsidR="009869D8" w:rsidRPr="00344198">
        <w:rPr>
          <w:rFonts w:ascii="GHEA Mariam" w:hAnsi="GHEA Mariam"/>
          <w:b/>
          <w:lang w:val="hy-AM"/>
        </w:rPr>
        <w:t>Կապան</w:t>
      </w:r>
      <w:r w:rsidR="009869D8" w:rsidRPr="00344198">
        <w:rPr>
          <w:rFonts w:ascii="GHEA Mariam" w:hAnsi="GHEA Mariam"/>
          <w:lang w:val="hy-AM"/>
        </w:rPr>
        <w:t xml:space="preserve"> </w:t>
      </w:r>
      <w:r w:rsidR="009869D8" w:rsidRPr="00344198">
        <w:rPr>
          <w:rFonts w:ascii="GHEA Mariam" w:hAnsi="GHEA Mariam" w:cs="Sylfaen"/>
          <w:b/>
          <w:lang w:val="hy-AM"/>
        </w:rPr>
        <w:t>համայնքի</w:t>
      </w:r>
      <w:r w:rsidR="009869D8" w:rsidRPr="00344198">
        <w:rPr>
          <w:rFonts w:ascii="GHEA Mariam" w:hAnsi="GHEA Mariam"/>
          <w:b/>
          <w:lang w:val="pt-BR"/>
        </w:rPr>
        <w:t xml:space="preserve"> </w:t>
      </w:r>
      <w:r w:rsidR="009869D8" w:rsidRPr="00344198">
        <w:rPr>
          <w:rFonts w:ascii="GHEA Mariam" w:hAnsi="GHEA Mariam" w:cs="Sylfaen"/>
          <w:b/>
          <w:lang w:val="hy-AM"/>
        </w:rPr>
        <w:t>ավագանին</w:t>
      </w:r>
      <w:r w:rsidR="009869D8" w:rsidRPr="00344198">
        <w:rPr>
          <w:rFonts w:ascii="GHEA Mariam" w:hAnsi="GHEA Mariam"/>
          <w:lang w:val="pt-BR"/>
        </w:rPr>
        <w:t xml:space="preserve">   </w:t>
      </w:r>
      <w:r w:rsidR="009869D8" w:rsidRPr="00344198">
        <w:rPr>
          <w:rFonts w:ascii="GHEA Mariam" w:hAnsi="GHEA Mariam" w:cs="Sylfaen"/>
          <w:b/>
          <w:lang w:val="hy-AM"/>
        </w:rPr>
        <w:t>որոշում</w:t>
      </w:r>
      <w:r w:rsidR="009869D8" w:rsidRPr="00344198">
        <w:rPr>
          <w:rFonts w:ascii="GHEA Mariam" w:hAnsi="GHEA Mariam"/>
          <w:b/>
          <w:lang w:val="pt-BR"/>
        </w:rPr>
        <w:t xml:space="preserve">   </w:t>
      </w:r>
      <w:r w:rsidR="009869D8" w:rsidRPr="00344198">
        <w:rPr>
          <w:rFonts w:ascii="GHEA Mariam" w:hAnsi="GHEA Mariam" w:cs="Sylfaen"/>
          <w:b/>
          <w:lang w:val="hy-AM"/>
        </w:rPr>
        <w:t>է</w:t>
      </w:r>
      <w:r w:rsidR="009869D8" w:rsidRPr="00344198">
        <w:rPr>
          <w:rFonts w:ascii="GHEA Mariam" w:hAnsi="GHEA Mariam"/>
          <w:b/>
          <w:lang w:val="pt-BR"/>
        </w:rPr>
        <w:t>.</w:t>
      </w:r>
    </w:p>
    <w:p w:rsidR="002E7AFC" w:rsidRPr="00344198" w:rsidRDefault="002E7AFC" w:rsidP="005F2D45">
      <w:pPr>
        <w:pStyle w:val="a3"/>
        <w:numPr>
          <w:ilvl w:val="0"/>
          <w:numId w:val="3"/>
        </w:numPr>
        <w:ind w:left="0" w:firstLine="284"/>
        <w:contextualSpacing/>
        <w:jc w:val="both"/>
        <w:rPr>
          <w:rFonts w:ascii="GHEA Mariam" w:hAnsi="GHEA Mariam"/>
          <w:lang w:val="hy-AM"/>
        </w:rPr>
      </w:pPr>
      <w:r w:rsidRPr="00344198">
        <w:rPr>
          <w:rFonts w:ascii="GHEA Mariam" w:hAnsi="GHEA Mariam" w:cs="Sylfaen"/>
          <w:lang w:val="hy-AM"/>
        </w:rPr>
        <w:t>Հ</w:t>
      </w:r>
      <w:r w:rsidRPr="00344198">
        <w:rPr>
          <w:rFonts w:ascii="GHEA Mariam" w:hAnsi="GHEA Mariam" w:cs="Sylfaen"/>
          <w:lang w:val="pt-BR"/>
        </w:rPr>
        <w:t>ամայնքային</w:t>
      </w:r>
      <w:r w:rsidRPr="00344198">
        <w:rPr>
          <w:rFonts w:ascii="GHEA Mariam" w:hAnsi="GHEA Mariam"/>
          <w:lang w:val="pt-BR"/>
        </w:rPr>
        <w:t xml:space="preserve"> </w:t>
      </w:r>
      <w:r w:rsidRPr="00344198">
        <w:rPr>
          <w:rFonts w:ascii="GHEA Mariam" w:hAnsi="GHEA Mariam" w:cs="Sylfaen"/>
          <w:lang w:val="pt-BR"/>
        </w:rPr>
        <w:t>սեփականություն</w:t>
      </w:r>
      <w:r w:rsidRPr="00344198">
        <w:rPr>
          <w:rFonts w:ascii="GHEA Mariam" w:hAnsi="GHEA Mariam"/>
          <w:lang w:val="pt-BR"/>
        </w:rPr>
        <w:t xml:space="preserve"> </w:t>
      </w:r>
      <w:r w:rsidRPr="00344198">
        <w:rPr>
          <w:rFonts w:ascii="GHEA Mariam" w:hAnsi="GHEA Mariam" w:cs="Sylfaen"/>
          <w:lang w:val="pt-BR"/>
        </w:rPr>
        <w:t>հ</w:t>
      </w:r>
      <w:r w:rsidRPr="00344198">
        <w:rPr>
          <w:rFonts w:ascii="GHEA Mariam" w:hAnsi="GHEA Mariam" w:cs="Sylfaen"/>
          <w:lang w:val="hy-AM"/>
        </w:rPr>
        <w:t>անդիսաց</w:t>
      </w:r>
      <w:r w:rsidRPr="00344198">
        <w:rPr>
          <w:rFonts w:ascii="GHEA Mariam" w:hAnsi="GHEA Mariam" w:cs="Sylfaen"/>
          <w:lang w:val="pt-BR"/>
        </w:rPr>
        <w:t>ող</w:t>
      </w:r>
      <w:r w:rsidRPr="00344198">
        <w:rPr>
          <w:rFonts w:ascii="GHEA Mariam" w:hAnsi="GHEA Mariam"/>
          <w:lang w:val="hy-AM"/>
        </w:rPr>
        <w:t xml:space="preserve"> </w:t>
      </w:r>
      <w:r w:rsidRPr="00344198">
        <w:rPr>
          <w:rFonts w:ascii="GHEA Mariam" w:hAnsi="GHEA Mariam" w:cs="Sylfaen"/>
          <w:lang w:val="hy-AM"/>
        </w:rPr>
        <w:t>գույքը</w:t>
      </w:r>
      <w:r w:rsidRPr="00344198">
        <w:rPr>
          <w:rFonts w:ascii="GHEA Mariam" w:hAnsi="GHEA Mariam"/>
          <w:lang w:val="hy-AM"/>
        </w:rPr>
        <w:t>,</w:t>
      </w:r>
      <w:r w:rsidRPr="00344198">
        <w:rPr>
          <w:rFonts w:ascii="GHEA Mariam" w:hAnsi="GHEA Mariam"/>
          <w:lang w:val="pt-BR"/>
        </w:rPr>
        <w:t xml:space="preserve"> </w:t>
      </w:r>
      <w:r w:rsidRPr="00344198">
        <w:rPr>
          <w:rFonts w:ascii="GHEA Mariam" w:hAnsi="GHEA Mariam" w:cs="Sylfaen"/>
          <w:lang w:val="hy-AM"/>
        </w:rPr>
        <w:t>Կապան</w:t>
      </w:r>
      <w:r w:rsidRPr="00344198">
        <w:rPr>
          <w:rFonts w:ascii="GHEA Mariam" w:hAnsi="GHEA Mariam"/>
          <w:lang w:val="pt-BR"/>
        </w:rPr>
        <w:t xml:space="preserve"> </w:t>
      </w:r>
      <w:r w:rsidRPr="00344198">
        <w:rPr>
          <w:rFonts w:ascii="GHEA Mariam" w:hAnsi="GHEA Mariam" w:cs="Sylfaen"/>
          <w:lang w:val="hy-AM"/>
        </w:rPr>
        <w:t>համայնքի</w:t>
      </w:r>
      <w:r w:rsidRPr="00344198">
        <w:rPr>
          <w:rFonts w:ascii="GHEA Mariam" w:hAnsi="GHEA Mariam"/>
          <w:lang w:val="pt-BR"/>
        </w:rPr>
        <w:t xml:space="preserve"> </w:t>
      </w:r>
      <w:r w:rsidR="009869D8" w:rsidRPr="00344198">
        <w:rPr>
          <w:rFonts w:ascii="GHEA Mariam" w:hAnsi="GHEA Mariam"/>
          <w:lang w:val="hy-AM"/>
        </w:rPr>
        <w:t>Տավրուս</w:t>
      </w:r>
      <w:r w:rsidR="0064471B" w:rsidRPr="00344198">
        <w:rPr>
          <w:rFonts w:ascii="GHEA Mariam" w:hAnsi="GHEA Mariam" w:cs="Sylfaen"/>
          <w:lang w:val="hy-AM"/>
        </w:rPr>
        <w:t xml:space="preserve"> գյուղի</w:t>
      </w:r>
      <w:r w:rsidR="0064471B" w:rsidRPr="00344198">
        <w:rPr>
          <w:rFonts w:ascii="GHEA Mariam" w:hAnsi="GHEA Mariam"/>
          <w:lang w:val="hy-AM"/>
        </w:rPr>
        <w:t xml:space="preserve"> </w:t>
      </w:r>
      <w:r w:rsidR="009869D8" w:rsidRPr="00344198">
        <w:rPr>
          <w:rFonts w:ascii="GHEA Mariam" w:hAnsi="GHEA Mariam"/>
          <w:lang w:val="hy-AM"/>
        </w:rPr>
        <w:t>2</w:t>
      </w:r>
      <w:r w:rsidR="0064471B" w:rsidRPr="00344198">
        <w:rPr>
          <w:rFonts w:ascii="GHEA Mariam" w:hAnsi="GHEA Mariam" w:cs="Sylfaen"/>
          <w:lang w:val="hy-AM"/>
        </w:rPr>
        <w:t>-րդ</w:t>
      </w:r>
      <w:r w:rsidR="0064471B" w:rsidRPr="00344198">
        <w:rPr>
          <w:rFonts w:ascii="GHEA Mariam" w:hAnsi="GHEA Mariam"/>
          <w:lang w:val="hy-AM"/>
        </w:rPr>
        <w:t xml:space="preserve"> </w:t>
      </w:r>
      <w:r w:rsidR="0064471B" w:rsidRPr="00344198">
        <w:rPr>
          <w:rFonts w:ascii="GHEA Mariam" w:hAnsi="GHEA Mariam" w:cs="Sylfaen"/>
          <w:lang w:val="hy-AM"/>
        </w:rPr>
        <w:t xml:space="preserve">փողոց, թիվ </w:t>
      </w:r>
      <w:r w:rsidR="009869D8" w:rsidRPr="00344198">
        <w:rPr>
          <w:rFonts w:ascii="GHEA Mariam" w:hAnsi="GHEA Mariam" w:cs="Sylfaen"/>
          <w:lang w:val="hy-AM"/>
        </w:rPr>
        <w:t>17</w:t>
      </w:r>
      <w:r w:rsidR="0064471B" w:rsidRPr="00344198">
        <w:rPr>
          <w:rFonts w:ascii="GHEA Mariam" w:hAnsi="GHEA Mariam" w:cs="Sylfaen"/>
          <w:lang w:val="hy-AM"/>
        </w:rPr>
        <w:t xml:space="preserve"> հասցեում գտնվող բնակելի տունը  </w:t>
      </w:r>
      <w:r w:rsidR="0064471B" w:rsidRPr="00344198">
        <w:rPr>
          <w:rFonts w:ascii="GHEA Mariam" w:hAnsi="GHEA Mariam"/>
          <w:lang w:val="hy-AM"/>
        </w:rPr>
        <w:t>0.</w:t>
      </w:r>
      <w:r w:rsidR="009869D8" w:rsidRPr="00344198">
        <w:rPr>
          <w:rFonts w:ascii="GHEA Mariam" w:hAnsi="GHEA Mariam"/>
          <w:lang w:val="hy-AM"/>
        </w:rPr>
        <w:t>20675</w:t>
      </w:r>
      <w:r w:rsidR="0064471B" w:rsidRPr="00344198">
        <w:rPr>
          <w:rFonts w:ascii="GHEA Mariam" w:hAnsi="GHEA Mariam"/>
          <w:lang w:val="hy-AM"/>
        </w:rPr>
        <w:t xml:space="preserve"> </w:t>
      </w:r>
      <w:r w:rsidR="0064471B" w:rsidRPr="00344198">
        <w:rPr>
          <w:rFonts w:ascii="GHEA Mariam" w:hAnsi="GHEA Mariam" w:cs="Sylfaen"/>
          <w:lang w:val="hy-AM"/>
        </w:rPr>
        <w:t>հա</w:t>
      </w:r>
      <w:r w:rsidR="0064471B" w:rsidRPr="00344198">
        <w:rPr>
          <w:rFonts w:ascii="GHEA Mariam" w:hAnsi="GHEA Mariam"/>
          <w:lang w:val="hy-AM"/>
        </w:rPr>
        <w:t xml:space="preserve"> </w:t>
      </w:r>
      <w:r w:rsidR="0064471B" w:rsidRPr="00344198">
        <w:rPr>
          <w:rFonts w:ascii="GHEA Mariam" w:hAnsi="GHEA Mariam" w:cs="Sylfaen"/>
          <w:lang w:val="hy-AM"/>
        </w:rPr>
        <w:t>մակերեսով</w:t>
      </w:r>
      <w:r w:rsidR="0064471B" w:rsidRPr="00344198">
        <w:rPr>
          <w:rFonts w:ascii="GHEA Mariam" w:hAnsi="GHEA Mariam"/>
          <w:lang w:val="hy-AM"/>
        </w:rPr>
        <w:t xml:space="preserve"> </w:t>
      </w:r>
      <w:r w:rsidR="0064471B" w:rsidRPr="00344198">
        <w:rPr>
          <w:rFonts w:ascii="GHEA Mariam" w:hAnsi="GHEA Mariam" w:cs="Sylfaen"/>
          <w:lang w:val="hy-AM"/>
        </w:rPr>
        <w:t>հողամասով (անշարժ</w:t>
      </w:r>
      <w:r w:rsidR="0064471B" w:rsidRPr="00344198">
        <w:rPr>
          <w:rFonts w:ascii="GHEA Mariam" w:hAnsi="GHEA Mariam"/>
          <w:lang w:val="hy-AM"/>
        </w:rPr>
        <w:t xml:space="preserve"> </w:t>
      </w:r>
      <w:r w:rsidR="0064471B" w:rsidRPr="00344198">
        <w:rPr>
          <w:rFonts w:ascii="GHEA Mariam" w:hAnsi="GHEA Mariam" w:cs="Sylfaen"/>
          <w:lang w:val="hy-AM"/>
        </w:rPr>
        <w:t>գույքի</w:t>
      </w:r>
      <w:r w:rsidR="0064471B" w:rsidRPr="00344198">
        <w:rPr>
          <w:rFonts w:ascii="GHEA Mariam" w:hAnsi="GHEA Mariam"/>
          <w:lang w:val="hy-AM"/>
        </w:rPr>
        <w:t xml:space="preserve"> </w:t>
      </w:r>
      <w:r w:rsidR="0064471B" w:rsidRPr="00344198">
        <w:rPr>
          <w:rFonts w:ascii="GHEA Mariam" w:hAnsi="GHEA Mariam" w:cs="Sylfaen"/>
          <w:lang w:val="hy-AM"/>
        </w:rPr>
        <w:t>նկատմամբ</w:t>
      </w:r>
      <w:r w:rsidR="0064471B" w:rsidRPr="00344198">
        <w:rPr>
          <w:rFonts w:ascii="GHEA Mariam" w:hAnsi="GHEA Mariam"/>
          <w:lang w:val="hy-AM"/>
        </w:rPr>
        <w:t xml:space="preserve"> </w:t>
      </w:r>
      <w:r w:rsidR="0064471B" w:rsidRPr="00344198">
        <w:rPr>
          <w:rFonts w:ascii="GHEA Mariam" w:hAnsi="GHEA Mariam" w:cs="Sylfaen"/>
          <w:lang w:val="hy-AM"/>
        </w:rPr>
        <w:t>իրավունքների</w:t>
      </w:r>
      <w:r w:rsidR="0064471B" w:rsidRPr="00344198">
        <w:rPr>
          <w:rFonts w:ascii="GHEA Mariam" w:hAnsi="GHEA Mariam"/>
          <w:lang w:val="hy-AM"/>
        </w:rPr>
        <w:t xml:space="preserve"> </w:t>
      </w:r>
      <w:r w:rsidR="0064471B" w:rsidRPr="00344198">
        <w:rPr>
          <w:rFonts w:ascii="GHEA Mariam" w:hAnsi="GHEA Mariam" w:cs="Sylfaen"/>
          <w:lang w:val="hy-AM"/>
        </w:rPr>
        <w:t>պետական</w:t>
      </w:r>
      <w:r w:rsidR="0064471B" w:rsidRPr="00344198">
        <w:rPr>
          <w:rFonts w:ascii="GHEA Mariam" w:hAnsi="GHEA Mariam"/>
          <w:lang w:val="hy-AM"/>
        </w:rPr>
        <w:t xml:space="preserve"> </w:t>
      </w:r>
      <w:r w:rsidR="0064471B" w:rsidRPr="00344198">
        <w:rPr>
          <w:rFonts w:ascii="GHEA Mariam" w:hAnsi="GHEA Mariam" w:cs="Sylfaen"/>
          <w:lang w:val="hy-AM"/>
        </w:rPr>
        <w:t>գրանցման</w:t>
      </w:r>
      <w:r w:rsidR="0064471B" w:rsidRPr="00344198">
        <w:rPr>
          <w:rFonts w:ascii="GHEA Mariam" w:hAnsi="GHEA Mariam"/>
          <w:lang w:val="hy-AM"/>
        </w:rPr>
        <w:t xml:space="preserve"> </w:t>
      </w:r>
      <w:r w:rsidR="0064471B" w:rsidRPr="00344198">
        <w:rPr>
          <w:rFonts w:ascii="GHEA Mariam" w:hAnsi="GHEA Mariam" w:cs="Sylfaen"/>
          <w:lang w:val="hy-AM"/>
        </w:rPr>
        <w:t>վկայական</w:t>
      </w:r>
      <w:r w:rsidR="0064471B" w:rsidRPr="00344198">
        <w:rPr>
          <w:rFonts w:ascii="GHEA Mariam" w:hAnsi="GHEA Mariam"/>
          <w:lang w:val="hy-AM"/>
        </w:rPr>
        <w:t xml:space="preserve"> </w:t>
      </w:r>
      <w:r w:rsidR="0064471B" w:rsidRPr="00344198">
        <w:rPr>
          <w:rFonts w:ascii="GHEA Mariam" w:hAnsi="GHEA Mariam" w:cs="Sylfaen"/>
          <w:lang w:val="hy-AM"/>
        </w:rPr>
        <w:t>թիվ</w:t>
      </w:r>
      <w:r w:rsidR="0064471B" w:rsidRPr="00344198">
        <w:rPr>
          <w:rFonts w:ascii="GHEA Mariam" w:hAnsi="GHEA Mariam"/>
          <w:lang w:val="hy-AM"/>
        </w:rPr>
        <w:t xml:space="preserve"> </w:t>
      </w:r>
      <w:r w:rsidR="009869D8" w:rsidRPr="00344198">
        <w:rPr>
          <w:rFonts w:ascii="GHEA Mariam" w:hAnsi="GHEA Mariam"/>
          <w:lang w:val="hy-AM"/>
        </w:rPr>
        <w:t>17112021-09-0021</w:t>
      </w:r>
      <w:r w:rsidR="0064471B" w:rsidRPr="00344198">
        <w:rPr>
          <w:rFonts w:ascii="GHEA Mariam" w:hAnsi="GHEA Mariam"/>
          <w:lang w:val="hy-AM"/>
        </w:rPr>
        <w:t xml:space="preserve">, </w:t>
      </w:r>
      <w:r w:rsidR="0064471B" w:rsidRPr="00344198">
        <w:rPr>
          <w:rFonts w:ascii="GHEA Mariam" w:hAnsi="GHEA Mariam" w:cs="Sylfaen"/>
          <w:lang w:val="hy-AM"/>
        </w:rPr>
        <w:t>հողամասի ծածկագիր՝ 09-03</w:t>
      </w:r>
      <w:r w:rsidR="009869D8" w:rsidRPr="00344198">
        <w:rPr>
          <w:rFonts w:ascii="GHEA Mariam" w:hAnsi="GHEA Mariam" w:cs="Sylfaen"/>
          <w:lang w:val="hy-AM"/>
        </w:rPr>
        <w:t>2</w:t>
      </w:r>
      <w:r w:rsidR="0064471B" w:rsidRPr="00344198">
        <w:rPr>
          <w:rFonts w:ascii="GHEA Mariam" w:hAnsi="GHEA Mariam" w:cs="Sylfaen"/>
          <w:lang w:val="hy-AM"/>
        </w:rPr>
        <w:t>-00</w:t>
      </w:r>
      <w:r w:rsidR="009869D8" w:rsidRPr="00344198">
        <w:rPr>
          <w:rFonts w:ascii="GHEA Mariam" w:hAnsi="GHEA Mariam" w:cs="Sylfaen"/>
          <w:lang w:val="hy-AM"/>
        </w:rPr>
        <w:t>11</w:t>
      </w:r>
      <w:r w:rsidR="0064471B" w:rsidRPr="00344198">
        <w:rPr>
          <w:rFonts w:ascii="GHEA Mariam" w:hAnsi="GHEA Mariam" w:cs="Sylfaen"/>
          <w:lang w:val="hy-AM"/>
        </w:rPr>
        <w:t>-00</w:t>
      </w:r>
      <w:r w:rsidR="009869D8" w:rsidRPr="00344198">
        <w:rPr>
          <w:rFonts w:ascii="GHEA Mariam" w:hAnsi="GHEA Mariam" w:cs="Sylfaen"/>
          <w:lang w:val="hy-AM"/>
        </w:rPr>
        <w:t>12</w:t>
      </w:r>
      <w:r w:rsidR="0064471B" w:rsidRPr="00344198">
        <w:rPr>
          <w:rFonts w:ascii="GHEA Mariam" w:hAnsi="GHEA Mariam" w:cs="Sylfaen"/>
          <w:lang w:val="hy-AM"/>
        </w:rPr>
        <w:t>,</w:t>
      </w:r>
      <w:r w:rsidR="0064471B" w:rsidRPr="00344198">
        <w:rPr>
          <w:rFonts w:ascii="GHEA Mariam" w:hAnsi="GHEA Mariam"/>
          <w:lang w:val="hy-AM"/>
        </w:rPr>
        <w:t xml:space="preserve"> </w:t>
      </w:r>
      <w:r w:rsidR="0064471B" w:rsidRPr="00344198">
        <w:rPr>
          <w:rFonts w:ascii="GHEA Mariam" w:hAnsi="GHEA Mariam" w:cs="Sylfaen"/>
          <w:lang w:val="hy-AM"/>
        </w:rPr>
        <w:t>նպատակային</w:t>
      </w:r>
      <w:r w:rsidR="0064471B" w:rsidRPr="00344198">
        <w:rPr>
          <w:rFonts w:ascii="GHEA Mariam" w:hAnsi="GHEA Mariam"/>
          <w:lang w:val="pt-BR"/>
        </w:rPr>
        <w:t xml:space="preserve"> </w:t>
      </w:r>
      <w:r w:rsidR="0064471B" w:rsidRPr="00344198">
        <w:rPr>
          <w:rFonts w:ascii="GHEA Mariam" w:hAnsi="GHEA Mariam" w:cs="Sylfaen"/>
          <w:lang w:val="hy-AM"/>
        </w:rPr>
        <w:t>նշանակությունը</w:t>
      </w:r>
      <w:r w:rsidR="0064471B" w:rsidRPr="00344198">
        <w:rPr>
          <w:rFonts w:ascii="GHEA Mariam" w:hAnsi="GHEA Mariam"/>
          <w:lang w:val="pt-BR"/>
        </w:rPr>
        <w:t xml:space="preserve">` </w:t>
      </w:r>
      <w:r w:rsidR="0064471B" w:rsidRPr="00344198">
        <w:rPr>
          <w:rFonts w:ascii="GHEA Mariam" w:hAnsi="GHEA Mariam" w:cs="Sylfaen"/>
          <w:lang w:val="hy-AM"/>
        </w:rPr>
        <w:t>բնակավայրերի</w:t>
      </w:r>
      <w:r w:rsidR="0064471B" w:rsidRPr="00344198">
        <w:rPr>
          <w:rFonts w:ascii="GHEA Mariam" w:hAnsi="GHEA Mariam"/>
          <w:lang w:val="pt-BR"/>
        </w:rPr>
        <w:t xml:space="preserve"> </w:t>
      </w:r>
      <w:r w:rsidR="0064471B" w:rsidRPr="00344198">
        <w:rPr>
          <w:rFonts w:ascii="GHEA Mariam" w:hAnsi="GHEA Mariam" w:cs="Sylfaen"/>
          <w:lang w:val="hy-AM"/>
        </w:rPr>
        <w:t>հողեր</w:t>
      </w:r>
      <w:r w:rsidR="0064471B" w:rsidRPr="00344198">
        <w:rPr>
          <w:rFonts w:ascii="GHEA Mariam" w:hAnsi="GHEA Mariam"/>
          <w:lang w:val="pt-BR"/>
        </w:rPr>
        <w:t xml:space="preserve">, </w:t>
      </w:r>
      <w:r w:rsidR="0064471B" w:rsidRPr="00344198">
        <w:rPr>
          <w:rFonts w:ascii="GHEA Mariam" w:hAnsi="GHEA Mariam" w:cs="Sylfaen"/>
          <w:lang w:val="hy-AM"/>
        </w:rPr>
        <w:t>գործառական</w:t>
      </w:r>
      <w:r w:rsidR="0064471B" w:rsidRPr="00344198">
        <w:rPr>
          <w:rFonts w:ascii="GHEA Mariam" w:hAnsi="GHEA Mariam"/>
          <w:lang w:val="pt-BR"/>
        </w:rPr>
        <w:t xml:space="preserve"> </w:t>
      </w:r>
      <w:r w:rsidR="0064471B" w:rsidRPr="00344198">
        <w:rPr>
          <w:rFonts w:ascii="GHEA Mariam" w:hAnsi="GHEA Mariam" w:cs="Sylfaen"/>
          <w:lang w:val="hy-AM"/>
        </w:rPr>
        <w:t>նշանակությունը</w:t>
      </w:r>
      <w:r w:rsidR="0064471B" w:rsidRPr="00344198">
        <w:rPr>
          <w:rFonts w:ascii="GHEA Mariam" w:hAnsi="GHEA Mariam"/>
          <w:lang w:val="pt-BR"/>
        </w:rPr>
        <w:t xml:space="preserve">` </w:t>
      </w:r>
      <w:r w:rsidR="0064471B" w:rsidRPr="00344198">
        <w:rPr>
          <w:rFonts w:ascii="GHEA Mariam" w:hAnsi="GHEA Mariam" w:cs="Sylfaen"/>
          <w:lang w:val="hy-AM"/>
        </w:rPr>
        <w:t>բնակելի</w:t>
      </w:r>
      <w:r w:rsidR="0064471B" w:rsidRPr="00344198">
        <w:rPr>
          <w:rFonts w:ascii="GHEA Mariam" w:hAnsi="GHEA Mariam"/>
          <w:lang w:val="pt-BR"/>
        </w:rPr>
        <w:t xml:space="preserve"> </w:t>
      </w:r>
      <w:r w:rsidR="0064471B" w:rsidRPr="00344198">
        <w:rPr>
          <w:rFonts w:ascii="GHEA Mariam" w:hAnsi="GHEA Mariam" w:cs="Sylfaen"/>
          <w:lang w:val="hy-AM"/>
        </w:rPr>
        <w:t>կառուցապատման,)</w:t>
      </w:r>
      <w:r w:rsidRPr="00344198">
        <w:rPr>
          <w:rFonts w:ascii="GHEA Mariam" w:hAnsi="GHEA Mariam"/>
          <w:lang w:val="hy-AM"/>
        </w:rPr>
        <w:t xml:space="preserve"> </w:t>
      </w:r>
      <w:r w:rsidRPr="00344198">
        <w:rPr>
          <w:rFonts w:ascii="GHEA Mariam" w:hAnsi="GHEA Mariam" w:cs="Sylfaen"/>
          <w:lang w:val="hy-AM"/>
        </w:rPr>
        <w:t>անհատույց</w:t>
      </w:r>
      <w:r w:rsidR="00540441" w:rsidRPr="00344198">
        <w:rPr>
          <w:rFonts w:ascii="GHEA Mariam" w:hAnsi="GHEA Mariam"/>
          <w:lang w:val="pt-BR"/>
        </w:rPr>
        <w:t xml:space="preserve"> </w:t>
      </w:r>
      <w:r w:rsidR="00540441" w:rsidRPr="00344198">
        <w:rPr>
          <w:rFonts w:ascii="GHEA Mariam" w:hAnsi="GHEA Mariam" w:cs="Lucida Sans Unicode"/>
          <w:lang w:val="hy-AM"/>
        </w:rPr>
        <w:t>(</w:t>
      </w:r>
      <w:r w:rsidRPr="00344198">
        <w:rPr>
          <w:rFonts w:ascii="GHEA Mariam" w:hAnsi="GHEA Mariam" w:cs="Sylfaen"/>
          <w:lang w:val="hy-AM"/>
        </w:rPr>
        <w:t>նվիրատվության</w:t>
      </w:r>
      <w:r w:rsidRPr="00344198">
        <w:rPr>
          <w:rFonts w:ascii="GHEA Mariam" w:hAnsi="GHEA Mariam"/>
          <w:lang w:val="pt-BR"/>
        </w:rPr>
        <w:t xml:space="preserve"> </w:t>
      </w:r>
      <w:r w:rsidRPr="00344198">
        <w:rPr>
          <w:rFonts w:ascii="GHEA Mariam" w:hAnsi="GHEA Mariam" w:cs="Sylfaen"/>
          <w:lang w:val="hy-AM"/>
        </w:rPr>
        <w:t>կարգով</w:t>
      </w:r>
      <w:r w:rsidR="00540441" w:rsidRPr="00344198">
        <w:rPr>
          <w:rFonts w:ascii="GHEA Mariam" w:hAnsi="GHEA Mariam" w:cs="Sylfaen"/>
          <w:lang w:val="hy-AM"/>
        </w:rPr>
        <w:t>)</w:t>
      </w:r>
      <w:r w:rsidRPr="00344198">
        <w:rPr>
          <w:rFonts w:ascii="GHEA Mariam" w:hAnsi="GHEA Mariam"/>
          <w:lang w:val="pt-BR"/>
        </w:rPr>
        <w:t xml:space="preserve"> </w:t>
      </w:r>
      <w:r w:rsidR="00EF2E73" w:rsidRPr="00344198">
        <w:rPr>
          <w:rFonts w:ascii="GHEA Mariam" w:hAnsi="GHEA Mariam"/>
          <w:lang w:val="hy-AM"/>
        </w:rPr>
        <w:t xml:space="preserve">որպես ընդհանուր բաժնային սեփականություն </w:t>
      </w:r>
      <w:r w:rsidRPr="00344198">
        <w:rPr>
          <w:rFonts w:ascii="GHEA Mariam" w:hAnsi="GHEA Mariam" w:cs="Sylfaen"/>
          <w:lang w:val="hy-AM"/>
        </w:rPr>
        <w:t>օտարել</w:t>
      </w:r>
      <w:r w:rsidR="009869D8" w:rsidRPr="00344198">
        <w:rPr>
          <w:rFonts w:ascii="GHEA Mariam" w:hAnsi="GHEA Mariam" w:cs="Sylfaen"/>
          <w:lang w:val="hy-AM"/>
        </w:rPr>
        <w:t>՝</w:t>
      </w:r>
      <w:r w:rsidRPr="00344198">
        <w:rPr>
          <w:rFonts w:ascii="GHEA Mariam" w:hAnsi="GHEA Mariam"/>
          <w:lang w:val="hy-AM"/>
        </w:rPr>
        <w:t xml:space="preserve"> </w:t>
      </w:r>
    </w:p>
    <w:p w:rsidR="009869D8" w:rsidRPr="00344198" w:rsidRDefault="009869D8" w:rsidP="005F2D45">
      <w:pPr>
        <w:pStyle w:val="a3"/>
        <w:ind w:firstLine="284"/>
        <w:contextualSpacing/>
        <w:jc w:val="both"/>
        <w:rPr>
          <w:rFonts w:ascii="GHEA Mariam" w:hAnsi="GHEA Mariam"/>
          <w:lang w:val="hy-AM"/>
        </w:rPr>
      </w:pPr>
      <w:r w:rsidRPr="00344198">
        <w:rPr>
          <w:rFonts w:ascii="GHEA Mariam" w:hAnsi="GHEA Mariam"/>
          <w:lang w:val="hy-AM"/>
        </w:rPr>
        <w:t>Նինա Ալյոշայի Կարապետյանին  /ծնվ. 05.01.1961թ., անձն</w:t>
      </w:r>
      <w:r w:rsidRPr="00344198">
        <w:rPr>
          <w:rFonts w:ascii="Cambria Math" w:hAnsi="Cambria Math" w:cs="Cambria Math"/>
          <w:lang w:val="hy-AM"/>
        </w:rPr>
        <w:t>․</w:t>
      </w:r>
      <w:r w:rsidRPr="00344198">
        <w:rPr>
          <w:rFonts w:ascii="GHEA Mariam" w:hAnsi="GHEA Mariam"/>
          <w:lang w:val="hy-AM"/>
        </w:rPr>
        <w:t>AN 0682628, տրված 16.10.2013թ. 041-ից/ և</w:t>
      </w:r>
    </w:p>
    <w:p w:rsidR="009869D8" w:rsidRPr="00344198" w:rsidRDefault="00EF2E73" w:rsidP="005F2D45">
      <w:pPr>
        <w:pStyle w:val="a3"/>
        <w:ind w:firstLine="284"/>
        <w:contextualSpacing/>
        <w:jc w:val="both"/>
        <w:rPr>
          <w:rFonts w:ascii="GHEA Mariam" w:hAnsi="GHEA Mariam"/>
          <w:lang w:val="hy-AM"/>
        </w:rPr>
      </w:pPr>
      <w:r w:rsidRPr="00344198">
        <w:rPr>
          <w:rFonts w:ascii="GHEA Mariam" w:hAnsi="GHEA Mariam"/>
          <w:lang w:val="hy-AM"/>
        </w:rPr>
        <w:t>Շուշանիկ Գրիգորի Գրիգորյանին</w:t>
      </w:r>
      <w:r w:rsidR="009869D8" w:rsidRPr="00344198">
        <w:rPr>
          <w:rFonts w:ascii="GHEA Mariam" w:hAnsi="GHEA Mariam"/>
          <w:lang w:val="hy-AM"/>
        </w:rPr>
        <w:t xml:space="preserve"> /ծնվ. 2</w:t>
      </w:r>
      <w:r w:rsidRPr="00344198">
        <w:rPr>
          <w:rFonts w:ascii="GHEA Mariam" w:hAnsi="GHEA Mariam"/>
          <w:lang w:val="hy-AM"/>
        </w:rPr>
        <w:t>0</w:t>
      </w:r>
      <w:r w:rsidR="009869D8" w:rsidRPr="00344198">
        <w:rPr>
          <w:rFonts w:ascii="GHEA Mariam" w:hAnsi="GHEA Mariam"/>
          <w:lang w:val="hy-AM"/>
        </w:rPr>
        <w:t>.</w:t>
      </w:r>
      <w:r w:rsidRPr="00344198">
        <w:rPr>
          <w:rFonts w:ascii="GHEA Mariam" w:hAnsi="GHEA Mariam"/>
          <w:lang w:val="hy-AM"/>
        </w:rPr>
        <w:t>06</w:t>
      </w:r>
      <w:r w:rsidR="009869D8" w:rsidRPr="00344198">
        <w:rPr>
          <w:rFonts w:ascii="GHEA Mariam" w:hAnsi="GHEA Mariam"/>
          <w:lang w:val="hy-AM"/>
        </w:rPr>
        <w:t>.198</w:t>
      </w:r>
      <w:r w:rsidRPr="00344198">
        <w:rPr>
          <w:rFonts w:ascii="GHEA Mariam" w:hAnsi="GHEA Mariam"/>
          <w:lang w:val="hy-AM"/>
        </w:rPr>
        <w:t>5</w:t>
      </w:r>
      <w:r w:rsidR="009869D8" w:rsidRPr="00344198">
        <w:rPr>
          <w:rFonts w:ascii="GHEA Mariam" w:hAnsi="GHEA Mariam"/>
          <w:lang w:val="hy-AM"/>
        </w:rPr>
        <w:t xml:space="preserve">թ., </w:t>
      </w:r>
      <w:r w:rsidRPr="00344198">
        <w:rPr>
          <w:rFonts w:ascii="GHEA Mariam" w:hAnsi="GHEA Mariam"/>
          <w:lang w:val="hy-AM"/>
        </w:rPr>
        <w:t>անձն</w:t>
      </w:r>
      <w:r w:rsidRPr="00344198">
        <w:rPr>
          <w:rFonts w:ascii="Cambria Math" w:hAnsi="Cambria Math" w:cs="Cambria Math"/>
          <w:lang w:val="hy-AM"/>
        </w:rPr>
        <w:t>․</w:t>
      </w:r>
      <w:r w:rsidRPr="00344198">
        <w:rPr>
          <w:rFonts w:ascii="GHEA Mariam" w:hAnsi="GHEA Mariam"/>
          <w:lang w:val="hy-AM"/>
        </w:rPr>
        <w:t xml:space="preserve"> AS</w:t>
      </w:r>
      <w:r w:rsidR="009869D8" w:rsidRPr="00344198">
        <w:rPr>
          <w:rFonts w:ascii="GHEA Mariam" w:hAnsi="GHEA Mariam"/>
          <w:lang w:val="hy-AM"/>
        </w:rPr>
        <w:t xml:space="preserve"> </w:t>
      </w:r>
      <w:r w:rsidRPr="00344198">
        <w:rPr>
          <w:rFonts w:ascii="GHEA Mariam" w:hAnsi="GHEA Mariam"/>
          <w:lang w:val="hy-AM"/>
        </w:rPr>
        <w:t>0653960</w:t>
      </w:r>
      <w:r w:rsidR="009869D8" w:rsidRPr="00344198">
        <w:rPr>
          <w:rFonts w:ascii="GHEA Mariam" w:hAnsi="GHEA Mariam"/>
          <w:lang w:val="hy-AM"/>
        </w:rPr>
        <w:t xml:space="preserve">, տրված </w:t>
      </w:r>
      <w:r w:rsidRPr="00344198">
        <w:rPr>
          <w:rFonts w:ascii="GHEA Mariam" w:hAnsi="GHEA Mariam"/>
          <w:lang w:val="hy-AM"/>
        </w:rPr>
        <w:t>14</w:t>
      </w:r>
      <w:r w:rsidR="009869D8" w:rsidRPr="00344198">
        <w:rPr>
          <w:rFonts w:ascii="GHEA Mariam" w:hAnsi="GHEA Mariam"/>
          <w:lang w:val="hy-AM"/>
        </w:rPr>
        <w:t>.</w:t>
      </w:r>
      <w:r w:rsidRPr="00344198">
        <w:rPr>
          <w:rFonts w:ascii="GHEA Mariam" w:hAnsi="GHEA Mariam"/>
          <w:lang w:val="hy-AM"/>
        </w:rPr>
        <w:t>06</w:t>
      </w:r>
      <w:r w:rsidR="009869D8" w:rsidRPr="00344198">
        <w:rPr>
          <w:rFonts w:ascii="GHEA Mariam" w:hAnsi="GHEA Mariam"/>
          <w:lang w:val="hy-AM"/>
        </w:rPr>
        <w:t>.201</w:t>
      </w:r>
      <w:r w:rsidRPr="00344198">
        <w:rPr>
          <w:rFonts w:ascii="GHEA Mariam" w:hAnsi="GHEA Mariam"/>
          <w:lang w:val="hy-AM"/>
        </w:rPr>
        <w:t>9</w:t>
      </w:r>
      <w:r w:rsidR="009869D8" w:rsidRPr="00344198">
        <w:rPr>
          <w:rFonts w:ascii="GHEA Mariam" w:hAnsi="GHEA Mariam"/>
          <w:lang w:val="hy-AM"/>
        </w:rPr>
        <w:t>թ. 0</w:t>
      </w:r>
      <w:r w:rsidRPr="00344198">
        <w:rPr>
          <w:rFonts w:ascii="GHEA Mariam" w:hAnsi="GHEA Mariam"/>
          <w:lang w:val="hy-AM"/>
        </w:rPr>
        <w:t>4</w:t>
      </w:r>
      <w:r w:rsidR="009869D8" w:rsidRPr="00344198">
        <w:rPr>
          <w:rFonts w:ascii="GHEA Mariam" w:hAnsi="GHEA Mariam"/>
          <w:lang w:val="hy-AM"/>
        </w:rPr>
        <w:t>1-ից/:</w:t>
      </w:r>
    </w:p>
    <w:p w:rsidR="00263D88" w:rsidRPr="00344198" w:rsidRDefault="002E7AFC" w:rsidP="005F2D45">
      <w:pPr>
        <w:pStyle w:val="a3"/>
        <w:numPr>
          <w:ilvl w:val="0"/>
          <w:numId w:val="3"/>
        </w:numPr>
        <w:ind w:left="0" w:firstLine="284"/>
        <w:contextualSpacing/>
        <w:jc w:val="both"/>
        <w:rPr>
          <w:rFonts w:ascii="GHEA Mariam" w:hAnsi="GHEA Mariam"/>
          <w:lang w:val="pt-BR"/>
        </w:rPr>
      </w:pPr>
      <w:r w:rsidRPr="00344198">
        <w:rPr>
          <w:rFonts w:ascii="GHEA Mariam" w:hAnsi="GHEA Mariam" w:cs="Sylfaen"/>
          <w:lang w:val="pt-BR"/>
        </w:rPr>
        <w:t>Առաջարկել</w:t>
      </w:r>
      <w:r w:rsidRPr="00344198">
        <w:rPr>
          <w:rFonts w:ascii="GHEA Mariam" w:hAnsi="GHEA Mariam"/>
          <w:lang w:val="pt-BR"/>
        </w:rPr>
        <w:t xml:space="preserve"> </w:t>
      </w:r>
      <w:r w:rsidRPr="00344198">
        <w:rPr>
          <w:rFonts w:ascii="GHEA Mariam" w:hAnsi="GHEA Mariam" w:cs="Sylfaen"/>
          <w:lang w:val="hy-AM"/>
        </w:rPr>
        <w:t>նվիրառու</w:t>
      </w:r>
      <w:r w:rsidR="0064471B" w:rsidRPr="00344198">
        <w:rPr>
          <w:rFonts w:ascii="GHEA Mariam" w:hAnsi="GHEA Mariam" w:cs="Sylfaen"/>
          <w:lang w:val="hy-AM"/>
        </w:rPr>
        <w:t>ներ</w:t>
      </w:r>
      <w:r w:rsidRPr="00344198">
        <w:rPr>
          <w:rFonts w:ascii="GHEA Mariam" w:hAnsi="GHEA Mariam" w:cs="Sylfaen"/>
          <w:lang w:val="hy-AM"/>
        </w:rPr>
        <w:t>ին՝</w:t>
      </w:r>
      <w:r w:rsidRPr="00344198">
        <w:rPr>
          <w:rFonts w:ascii="GHEA Mariam" w:hAnsi="GHEA Mariam"/>
          <w:lang w:val="hy-AM"/>
        </w:rPr>
        <w:t xml:space="preserve"> </w:t>
      </w:r>
      <w:r w:rsidRPr="00344198">
        <w:rPr>
          <w:rFonts w:ascii="GHEA Mariam" w:hAnsi="GHEA Mariam" w:cs="Sylfaen"/>
          <w:lang w:val="hy-AM"/>
        </w:rPr>
        <w:t>ապահովել</w:t>
      </w:r>
      <w:r w:rsidRPr="00344198">
        <w:rPr>
          <w:rFonts w:ascii="GHEA Mariam" w:hAnsi="GHEA Mariam"/>
          <w:lang w:val="pt-BR"/>
        </w:rPr>
        <w:t xml:space="preserve"> </w:t>
      </w:r>
      <w:r w:rsidRPr="00344198">
        <w:rPr>
          <w:rFonts w:ascii="GHEA Mariam" w:hAnsi="GHEA Mariam" w:cs="Sylfaen"/>
          <w:lang w:val="hy-AM"/>
        </w:rPr>
        <w:t>սեփականության</w:t>
      </w:r>
      <w:r w:rsidRPr="00344198">
        <w:rPr>
          <w:rFonts w:ascii="GHEA Mariam" w:hAnsi="GHEA Mariam"/>
          <w:lang w:val="hy-AM"/>
        </w:rPr>
        <w:t xml:space="preserve"> </w:t>
      </w:r>
      <w:r w:rsidRPr="00344198">
        <w:rPr>
          <w:rFonts w:ascii="GHEA Mariam" w:hAnsi="GHEA Mariam" w:cs="Sylfaen"/>
          <w:lang w:val="hy-AM"/>
        </w:rPr>
        <w:t>իրավունքի</w:t>
      </w:r>
      <w:r w:rsidRPr="00344198">
        <w:rPr>
          <w:rFonts w:ascii="GHEA Mariam" w:hAnsi="GHEA Mariam"/>
          <w:lang w:val="hy-AM"/>
        </w:rPr>
        <w:t xml:space="preserve"> </w:t>
      </w:r>
      <w:r w:rsidRPr="00344198">
        <w:rPr>
          <w:rFonts w:ascii="GHEA Mariam" w:hAnsi="GHEA Mariam" w:cs="Sylfaen"/>
          <w:lang w:val="hy-AM"/>
        </w:rPr>
        <w:t>պետական</w:t>
      </w:r>
      <w:r w:rsidRPr="00344198">
        <w:rPr>
          <w:rFonts w:ascii="GHEA Mariam" w:hAnsi="GHEA Mariam"/>
          <w:lang w:val="hy-AM"/>
        </w:rPr>
        <w:t xml:space="preserve"> </w:t>
      </w:r>
      <w:r w:rsidRPr="00344198">
        <w:rPr>
          <w:rFonts w:ascii="GHEA Mariam" w:hAnsi="GHEA Mariam" w:cs="Sylfaen"/>
          <w:lang w:val="hy-AM"/>
        </w:rPr>
        <w:t>գրանցման</w:t>
      </w:r>
      <w:r w:rsidRPr="00344198">
        <w:rPr>
          <w:rFonts w:ascii="GHEA Mariam" w:hAnsi="GHEA Mariam"/>
          <w:lang w:val="hy-AM"/>
        </w:rPr>
        <w:t xml:space="preserve"> </w:t>
      </w:r>
      <w:r w:rsidRPr="00344198">
        <w:rPr>
          <w:rFonts w:ascii="GHEA Mariam" w:hAnsi="GHEA Mariam" w:cs="Sylfaen"/>
          <w:lang w:val="hy-AM"/>
        </w:rPr>
        <w:t>համար</w:t>
      </w:r>
      <w:r w:rsidRPr="00344198">
        <w:rPr>
          <w:rFonts w:ascii="GHEA Mariam" w:hAnsi="GHEA Mariam"/>
          <w:lang w:val="hy-AM"/>
        </w:rPr>
        <w:t xml:space="preserve"> </w:t>
      </w:r>
      <w:r w:rsidRPr="00344198">
        <w:rPr>
          <w:rFonts w:ascii="GHEA Mariam" w:hAnsi="GHEA Mariam" w:cs="Sylfaen"/>
          <w:lang w:val="hy-AM"/>
        </w:rPr>
        <w:t>անհրաժեշտ</w:t>
      </w:r>
      <w:r w:rsidRPr="00344198">
        <w:rPr>
          <w:rFonts w:ascii="GHEA Mariam" w:hAnsi="GHEA Mariam"/>
          <w:lang w:val="hy-AM"/>
        </w:rPr>
        <w:t xml:space="preserve"> </w:t>
      </w:r>
      <w:r w:rsidRPr="00344198">
        <w:rPr>
          <w:rFonts w:ascii="GHEA Mariam" w:hAnsi="GHEA Mariam" w:cs="Sylfaen"/>
          <w:lang w:val="hy-AM"/>
        </w:rPr>
        <w:t>գործառույթների</w:t>
      </w:r>
      <w:r w:rsidRPr="00344198">
        <w:rPr>
          <w:rFonts w:ascii="GHEA Mariam" w:hAnsi="GHEA Mariam"/>
          <w:lang w:val="hy-AM"/>
        </w:rPr>
        <w:t xml:space="preserve"> </w:t>
      </w:r>
      <w:r w:rsidRPr="00344198">
        <w:rPr>
          <w:rFonts w:ascii="GHEA Mariam" w:hAnsi="GHEA Mariam" w:cs="Sylfaen"/>
          <w:lang w:val="hy-AM"/>
        </w:rPr>
        <w:t>և</w:t>
      </w:r>
      <w:r w:rsidRPr="00344198">
        <w:rPr>
          <w:rFonts w:ascii="GHEA Mariam" w:hAnsi="GHEA Mariam"/>
          <w:lang w:val="hy-AM"/>
        </w:rPr>
        <w:t xml:space="preserve"> </w:t>
      </w:r>
      <w:r w:rsidRPr="00344198">
        <w:rPr>
          <w:rFonts w:ascii="GHEA Mariam" w:hAnsi="GHEA Mariam" w:cs="Sylfaen"/>
          <w:lang w:val="hy-AM"/>
        </w:rPr>
        <w:t>դրանց</w:t>
      </w:r>
      <w:r w:rsidRPr="00344198">
        <w:rPr>
          <w:rFonts w:ascii="GHEA Mariam" w:hAnsi="GHEA Mariam"/>
          <w:lang w:val="hy-AM"/>
        </w:rPr>
        <w:t xml:space="preserve"> </w:t>
      </w:r>
      <w:r w:rsidRPr="00344198">
        <w:rPr>
          <w:rFonts w:ascii="GHEA Mariam" w:hAnsi="GHEA Mariam" w:cs="Sylfaen"/>
          <w:lang w:val="hy-AM"/>
        </w:rPr>
        <w:t>հետ</w:t>
      </w:r>
      <w:r w:rsidRPr="00344198">
        <w:rPr>
          <w:rFonts w:ascii="GHEA Mariam" w:hAnsi="GHEA Mariam"/>
          <w:lang w:val="hy-AM"/>
        </w:rPr>
        <w:t xml:space="preserve"> </w:t>
      </w:r>
      <w:r w:rsidRPr="00344198">
        <w:rPr>
          <w:rFonts w:ascii="GHEA Mariam" w:hAnsi="GHEA Mariam" w:cs="Sylfaen"/>
          <w:lang w:val="hy-AM"/>
        </w:rPr>
        <w:t>կապված</w:t>
      </w:r>
      <w:r w:rsidRPr="00344198">
        <w:rPr>
          <w:rFonts w:ascii="GHEA Mariam" w:hAnsi="GHEA Mariam"/>
          <w:lang w:val="hy-AM"/>
        </w:rPr>
        <w:t xml:space="preserve"> </w:t>
      </w:r>
      <w:r w:rsidRPr="00344198">
        <w:rPr>
          <w:rFonts w:ascii="GHEA Mariam" w:hAnsi="GHEA Mariam" w:cs="Sylfaen"/>
          <w:lang w:val="hy-AM"/>
        </w:rPr>
        <w:t>ծախսերի</w:t>
      </w:r>
      <w:r w:rsidRPr="00344198">
        <w:rPr>
          <w:rFonts w:ascii="GHEA Mariam" w:hAnsi="GHEA Mariam"/>
          <w:lang w:val="hy-AM"/>
        </w:rPr>
        <w:t xml:space="preserve"> </w:t>
      </w:r>
      <w:r w:rsidRPr="00344198">
        <w:rPr>
          <w:rFonts w:ascii="GHEA Mariam" w:hAnsi="GHEA Mariam" w:cs="Sylfaen"/>
          <w:lang w:val="hy-AM"/>
        </w:rPr>
        <w:t>կատարումը</w:t>
      </w:r>
      <w:r w:rsidRPr="00344198">
        <w:rPr>
          <w:rFonts w:ascii="GHEA Mariam" w:hAnsi="GHEA Mariam"/>
          <w:lang w:val="hy-AM"/>
        </w:rPr>
        <w:t xml:space="preserve">: </w:t>
      </w:r>
    </w:p>
    <w:p w:rsidR="002E7AFC" w:rsidRPr="00344198" w:rsidRDefault="002E7AFC" w:rsidP="005F2D45">
      <w:pPr>
        <w:pStyle w:val="a3"/>
        <w:numPr>
          <w:ilvl w:val="0"/>
          <w:numId w:val="3"/>
        </w:numPr>
        <w:ind w:left="0" w:firstLine="284"/>
        <w:contextualSpacing/>
        <w:jc w:val="both"/>
        <w:rPr>
          <w:rFonts w:ascii="GHEA Mariam" w:hAnsi="GHEA Mariam"/>
          <w:lang w:val="pt-BR"/>
        </w:rPr>
      </w:pPr>
      <w:r w:rsidRPr="00344198">
        <w:rPr>
          <w:rFonts w:ascii="GHEA Mariam" w:hAnsi="GHEA Mariam" w:cs="Sylfaen"/>
        </w:rPr>
        <w:t>Սույն</w:t>
      </w:r>
      <w:r w:rsidRPr="00344198">
        <w:rPr>
          <w:rFonts w:ascii="GHEA Mariam" w:hAnsi="GHEA Mariam"/>
          <w:lang w:val="pt-BR"/>
        </w:rPr>
        <w:t xml:space="preserve"> </w:t>
      </w:r>
      <w:r w:rsidRPr="00344198">
        <w:rPr>
          <w:rFonts w:ascii="GHEA Mariam" w:hAnsi="GHEA Mariam" w:cs="Sylfaen"/>
        </w:rPr>
        <w:t>որոշումից</w:t>
      </w:r>
      <w:r w:rsidRPr="00344198">
        <w:rPr>
          <w:rFonts w:ascii="GHEA Mariam" w:hAnsi="GHEA Mariam"/>
          <w:lang w:val="pt-BR"/>
        </w:rPr>
        <w:t xml:space="preserve"> </w:t>
      </w:r>
      <w:r w:rsidRPr="00344198">
        <w:rPr>
          <w:rFonts w:ascii="GHEA Mariam" w:hAnsi="GHEA Mariam" w:cs="Sylfaen"/>
        </w:rPr>
        <w:t>բխող</w:t>
      </w:r>
      <w:r w:rsidRPr="00344198">
        <w:rPr>
          <w:rFonts w:ascii="GHEA Mariam" w:hAnsi="GHEA Mariam"/>
          <w:lang w:val="pt-BR"/>
        </w:rPr>
        <w:t xml:space="preserve"> </w:t>
      </w:r>
      <w:r w:rsidRPr="00344198">
        <w:rPr>
          <w:rFonts w:ascii="GHEA Mariam" w:hAnsi="GHEA Mariam" w:cs="Sylfaen"/>
        </w:rPr>
        <w:t>գործառույթներն</w:t>
      </w:r>
      <w:r w:rsidRPr="00344198">
        <w:rPr>
          <w:rFonts w:ascii="GHEA Mariam" w:hAnsi="GHEA Mariam"/>
          <w:lang w:val="pt-BR"/>
        </w:rPr>
        <w:t xml:space="preserve"> </w:t>
      </w:r>
      <w:r w:rsidRPr="00344198">
        <w:rPr>
          <w:rFonts w:ascii="GHEA Mariam" w:hAnsi="GHEA Mariam" w:cs="Sylfaen"/>
        </w:rPr>
        <w:t>իրականացնել</w:t>
      </w:r>
      <w:r w:rsidRPr="00344198">
        <w:rPr>
          <w:rFonts w:ascii="GHEA Mariam" w:hAnsi="GHEA Mariam"/>
          <w:lang w:val="pt-BR"/>
        </w:rPr>
        <w:t xml:space="preserve"> </w:t>
      </w:r>
      <w:r w:rsidRPr="00344198">
        <w:rPr>
          <w:rFonts w:ascii="GHEA Mariam" w:hAnsi="GHEA Mariam" w:cs="Sylfaen"/>
          <w:lang w:val="hy-AM"/>
        </w:rPr>
        <w:t>ՀՀ</w:t>
      </w:r>
      <w:r w:rsidRPr="00344198">
        <w:rPr>
          <w:rFonts w:ascii="GHEA Mariam" w:hAnsi="GHEA Mariam"/>
          <w:lang w:val="hy-AM"/>
        </w:rPr>
        <w:t xml:space="preserve"> </w:t>
      </w:r>
      <w:r w:rsidRPr="00344198">
        <w:rPr>
          <w:rFonts w:ascii="GHEA Mariam" w:hAnsi="GHEA Mariam" w:cs="Sylfaen"/>
        </w:rPr>
        <w:t>օրենսդրությամբ</w:t>
      </w:r>
      <w:r w:rsidRPr="00344198">
        <w:rPr>
          <w:rFonts w:ascii="GHEA Mariam" w:hAnsi="GHEA Mariam"/>
          <w:lang w:val="pt-BR"/>
        </w:rPr>
        <w:t xml:space="preserve"> </w:t>
      </w:r>
      <w:r w:rsidRPr="00344198">
        <w:rPr>
          <w:rFonts w:ascii="GHEA Mariam" w:hAnsi="GHEA Mariam" w:cs="Sylfaen"/>
        </w:rPr>
        <w:t>սահմանված</w:t>
      </w:r>
      <w:r w:rsidRPr="00344198">
        <w:rPr>
          <w:rFonts w:ascii="GHEA Mariam" w:hAnsi="GHEA Mariam"/>
          <w:lang w:val="pt-BR"/>
        </w:rPr>
        <w:t xml:space="preserve">  </w:t>
      </w:r>
      <w:r w:rsidRPr="00344198">
        <w:rPr>
          <w:rFonts w:ascii="GHEA Mariam" w:hAnsi="GHEA Mariam" w:cs="Sylfaen"/>
        </w:rPr>
        <w:t>կարգով</w:t>
      </w:r>
      <w:r w:rsidRPr="00344198">
        <w:rPr>
          <w:rFonts w:ascii="GHEA Mariam" w:hAnsi="GHEA Mariam"/>
          <w:lang w:val="pt-BR"/>
        </w:rPr>
        <w:t>:</w:t>
      </w:r>
    </w:p>
    <w:p w:rsidR="006800E2" w:rsidRPr="00344198" w:rsidRDefault="006800E2" w:rsidP="005F2D45">
      <w:pPr>
        <w:spacing w:line="240" w:lineRule="auto"/>
        <w:contextualSpacing/>
        <w:jc w:val="center"/>
        <w:rPr>
          <w:rFonts w:ascii="GHEA Mariam" w:hAnsi="GHEA Mariam"/>
          <w:sz w:val="24"/>
          <w:szCs w:val="24"/>
          <w:lang w:val="hy-AM"/>
        </w:rPr>
      </w:pPr>
      <w:r w:rsidRPr="00344198">
        <w:rPr>
          <w:rFonts w:ascii="GHEA Mariam" w:hAnsi="GHEA Mariam"/>
          <w:sz w:val="24"/>
          <w:szCs w:val="24"/>
          <w:lang w:val="hy-AM"/>
        </w:rPr>
        <w:t>ՀԻՄՆԱՎՈՐՈՒՄ</w:t>
      </w:r>
    </w:p>
    <w:p w:rsidR="006800E2" w:rsidRPr="00344198" w:rsidRDefault="006800E2" w:rsidP="005F2D45">
      <w:pPr>
        <w:spacing w:line="240" w:lineRule="auto"/>
        <w:contextualSpacing/>
        <w:jc w:val="center"/>
        <w:rPr>
          <w:rFonts w:ascii="GHEA Mariam" w:hAnsi="GHEA Mariam"/>
          <w:sz w:val="24"/>
          <w:szCs w:val="24"/>
          <w:lang w:val="pt-BR"/>
        </w:rPr>
      </w:pPr>
      <w:r w:rsidRPr="00344198">
        <w:rPr>
          <w:rFonts w:ascii="GHEA Mariam" w:hAnsi="GHEA Mariam"/>
          <w:sz w:val="24"/>
          <w:szCs w:val="24"/>
          <w:lang w:val="hy-AM"/>
        </w:rPr>
        <w:t>ԱՎԱԳԱՆՈՒ ՈՐՈՇՄԱՆ ՆԱԽԱԳԾԻ ԸՆԴՈՒՆՄԱՆ</w:t>
      </w:r>
    </w:p>
    <w:p w:rsidR="006800E2" w:rsidRPr="00344198" w:rsidRDefault="00D92271" w:rsidP="005F2D45">
      <w:pPr>
        <w:spacing w:line="240" w:lineRule="auto"/>
        <w:ind w:firstLine="425"/>
        <w:contextualSpacing/>
        <w:jc w:val="both"/>
        <w:rPr>
          <w:rFonts w:ascii="GHEA Mariam" w:hAnsi="GHEA Mariam"/>
          <w:sz w:val="24"/>
          <w:szCs w:val="24"/>
          <w:lang w:val="hy-AM"/>
        </w:rPr>
      </w:pPr>
      <w:r w:rsidRPr="00344198">
        <w:rPr>
          <w:rFonts w:ascii="GHEA Mariam" w:hAnsi="GHEA Mariam"/>
          <w:sz w:val="24"/>
          <w:szCs w:val="24"/>
          <w:lang w:val="hy-AM"/>
        </w:rPr>
        <w:t>Համայնքի ղեկավարին ուղղված դիմումի մեջ քաղաքացին նշել է, որ դեռևս 1998 թվականից ամուսնու հետ որպես Տավրուս գյուղի դպրոցի ուսուցիչներ տեղափոխվել են նշված գյուղ և ընտանիքով, 4 երեխաների հետ սկսել բնակվել 2</w:t>
      </w:r>
      <w:r w:rsidRPr="00344198">
        <w:rPr>
          <w:rFonts w:ascii="GHEA Mariam" w:hAnsi="GHEA Mariam" w:cs="Sylfaen"/>
          <w:sz w:val="24"/>
          <w:szCs w:val="24"/>
          <w:lang w:val="hy-AM"/>
        </w:rPr>
        <w:t>-րդ</w:t>
      </w:r>
      <w:r w:rsidRPr="00344198">
        <w:rPr>
          <w:rFonts w:ascii="GHEA Mariam" w:hAnsi="GHEA Mariam"/>
          <w:sz w:val="24"/>
          <w:szCs w:val="24"/>
          <w:lang w:val="hy-AM"/>
        </w:rPr>
        <w:t xml:space="preserve"> </w:t>
      </w:r>
      <w:r w:rsidRPr="00344198">
        <w:rPr>
          <w:rFonts w:ascii="GHEA Mariam" w:hAnsi="GHEA Mariam" w:cs="Sylfaen"/>
          <w:sz w:val="24"/>
          <w:szCs w:val="24"/>
          <w:lang w:val="hy-AM"/>
        </w:rPr>
        <w:t>փողոց, թիվ 17 հասցեում գտնվող բնակելի տանը։  Ամուսնու մահ</w:t>
      </w:r>
      <w:r w:rsidR="005F2D45" w:rsidRPr="00344198">
        <w:rPr>
          <w:rFonts w:ascii="GHEA Mariam" w:hAnsi="GHEA Mariam" w:cs="Sylfaen"/>
          <w:sz w:val="24"/>
          <w:szCs w:val="24"/>
          <w:lang w:val="hy-AM"/>
        </w:rPr>
        <w:t>վան</w:t>
      </w:r>
      <w:r w:rsidRPr="00344198">
        <w:rPr>
          <w:rFonts w:ascii="GHEA Mariam" w:hAnsi="GHEA Mariam" w:cs="Sylfaen"/>
          <w:sz w:val="24"/>
          <w:szCs w:val="24"/>
          <w:lang w:val="hy-AM"/>
        </w:rPr>
        <w:t>ից /2013թ</w:t>
      </w:r>
      <w:r w:rsidRPr="00344198">
        <w:rPr>
          <w:rFonts w:ascii="Cambria Math" w:hAnsi="Cambria Math" w:cs="Cambria Math"/>
          <w:sz w:val="24"/>
          <w:szCs w:val="24"/>
          <w:lang w:val="hy-AM"/>
        </w:rPr>
        <w:t>․</w:t>
      </w:r>
      <w:r w:rsidRPr="00344198">
        <w:rPr>
          <w:rFonts w:ascii="GHEA Mariam" w:hAnsi="GHEA Mariam" w:cs="Sylfaen"/>
          <w:sz w:val="24"/>
          <w:szCs w:val="24"/>
          <w:lang w:val="hy-AM"/>
        </w:rPr>
        <w:t>/ և 3 երեխաների տեղափոխվելուց հետո</w:t>
      </w:r>
      <w:r w:rsidR="005F2D45" w:rsidRPr="00344198">
        <w:rPr>
          <w:rFonts w:ascii="GHEA Mariam" w:hAnsi="GHEA Mariam" w:cs="Sylfaen"/>
          <w:sz w:val="24"/>
          <w:szCs w:val="24"/>
          <w:lang w:val="hy-AM"/>
        </w:rPr>
        <w:t xml:space="preserve"> մինչ այժմ</w:t>
      </w:r>
      <w:r w:rsidRPr="00344198">
        <w:rPr>
          <w:rFonts w:ascii="GHEA Mariam" w:hAnsi="GHEA Mariam" w:cs="Sylfaen"/>
          <w:sz w:val="24"/>
          <w:szCs w:val="24"/>
          <w:lang w:val="hy-AM"/>
        </w:rPr>
        <w:t xml:space="preserve"> դիմումատուն իր դստեր հետ շարունակ</w:t>
      </w:r>
      <w:r w:rsidR="00B375D0">
        <w:rPr>
          <w:rFonts w:ascii="GHEA Mariam" w:hAnsi="GHEA Mariam" w:cs="Sylfaen"/>
          <w:sz w:val="24"/>
          <w:szCs w:val="24"/>
          <w:lang w:val="hy-AM"/>
        </w:rPr>
        <w:t>ում</w:t>
      </w:r>
      <w:bookmarkStart w:id="0" w:name="_GoBack"/>
      <w:bookmarkEnd w:id="0"/>
      <w:r w:rsidRPr="00344198">
        <w:rPr>
          <w:rFonts w:ascii="GHEA Mariam" w:hAnsi="GHEA Mariam" w:cs="Sylfaen"/>
          <w:sz w:val="24"/>
          <w:szCs w:val="24"/>
          <w:lang w:val="hy-AM"/>
        </w:rPr>
        <w:t xml:space="preserve"> է բնակվել նշված հասցեում և օգտագործել տնամերձ հողամասը։</w:t>
      </w:r>
      <w:r w:rsidR="005F2D45" w:rsidRPr="00344198">
        <w:rPr>
          <w:rFonts w:ascii="GHEA Mariam" w:hAnsi="GHEA Mariam" w:cs="Sylfaen"/>
          <w:sz w:val="24"/>
          <w:szCs w:val="24"/>
          <w:lang w:val="hy-AM"/>
        </w:rPr>
        <w:t xml:space="preserve"> Դ</w:t>
      </w:r>
      <w:r w:rsidR="006800E2" w:rsidRPr="00344198">
        <w:rPr>
          <w:rFonts w:ascii="GHEA Mariam" w:hAnsi="GHEA Mariam"/>
          <w:sz w:val="24"/>
          <w:szCs w:val="24"/>
          <w:lang w:val="hy-AM"/>
        </w:rPr>
        <w:t>իմումով քաղաքացին խնդրել է բնակ</w:t>
      </w:r>
      <w:r w:rsidR="007317A5" w:rsidRPr="00344198">
        <w:rPr>
          <w:rFonts w:ascii="GHEA Mariam" w:hAnsi="GHEA Mariam"/>
          <w:sz w:val="24"/>
          <w:szCs w:val="24"/>
          <w:lang w:val="hy-AM"/>
        </w:rPr>
        <w:t xml:space="preserve">ելի տունը </w:t>
      </w:r>
      <w:r w:rsidR="005F2D45" w:rsidRPr="00344198">
        <w:rPr>
          <w:rFonts w:ascii="GHEA Mariam" w:hAnsi="GHEA Mariam"/>
          <w:sz w:val="24"/>
          <w:szCs w:val="24"/>
          <w:lang w:val="hy-AM"/>
        </w:rPr>
        <w:t xml:space="preserve">տնամերձ հողամասով </w:t>
      </w:r>
      <w:r w:rsidR="006800E2" w:rsidRPr="00344198">
        <w:rPr>
          <w:rFonts w:ascii="GHEA Mariam" w:hAnsi="GHEA Mariam"/>
          <w:sz w:val="24"/>
          <w:szCs w:val="24"/>
          <w:lang w:val="hy-AM"/>
        </w:rPr>
        <w:t>նվիրատվությամբ օտարել իր</w:t>
      </w:r>
      <w:r w:rsidR="005F2D45" w:rsidRPr="00344198">
        <w:rPr>
          <w:rFonts w:ascii="GHEA Mariam" w:hAnsi="GHEA Mariam"/>
          <w:sz w:val="24"/>
          <w:szCs w:val="24"/>
          <w:lang w:val="hy-AM"/>
        </w:rPr>
        <w:t xml:space="preserve">են և իր դստերը։ </w:t>
      </w:r>
      <w:r w:rsidR="006800E2" w:rsidRPr="00344198">
        <w:rPr>
          <w:rFonts w:ascii="GHEA Mariam" w:hAnsi="GHEA Mariam"/>
          <w:sz w:val="24"/>
          <w:szCs w:val="24"/>
          <w:lang w:val="hy-AM"/>
        </w:rPr>
        <w:t>Նախագծի ընդունման նպատակն է բավարարել քաղաքացու խնդրանքը:</w:t>
      </w:r>
    </w:p>
    <w:p w:rsidR="005F2D45" w:rsidRPr="00344198" w:rsidRDefault="005F2D45" w:rsidP="005F2D45">
      <w:pPr>
        <w:spacing w:line="240" w:lineRule="auto"/>
        <w:ind w:firstLine="425"/>
        <w:contextualSpacing/>
        <w:jc w:val="both"/>
        <w:rPr>
          <w:rFonts w:ascii="GHEA Mariam" w:hAnsi="GHEA Mariam"/>
          <w:sz w:val="24"/>
          <w:szCs w:val="24"/>
          <w:lang w:val="hy-AM"/>
        </w:rPr>
      </w:pPr>
    </w:p>
    <w:p w:rsidR="006800E2" w:rsidRPr="00344198" w:rsidRDefault="006800E2" w:rsidP="005F2D45">
      <w:pPr>
        <w:spacing w:line="240" w:lineRule="auto"/>
        <w:contextualSpacing/>
        <w:jc w:val="center"/>
        <w:rPr>
          <w:rFonts w:ascii="GHEA Mariam" w:hAnsi="GHEA Mariam"/>
          <w:sz w:val="24"/>
          <w:szCs w:val="24"/>
          <w:lang w:val="hy-AM"/>
        </w:rPr>
      </w:pPr>
      <w:r w:rsidRPr="00344198">
        <w:rPr>
          <w:rFonts w:ascii="GHEA Mariam" w:hAnsi="GHEA Mariam"/>
          <w:sz w:val="24"/>
          <w:szCs w:val="24"/>
          <w:lang w:val="hy-AM"/>
        </w:rPr>
        <w:t>ՏԵՂԵԿԱՆՔ</w:t>
      </w:r>
    </w:p>
    <w:p w:rsidR="006800E2" w:rsidRPr="00344198" w:rsidRDefault="006800E2" w:rsidP="005F2D45">
      <w:pPr>
        <w:spacing w:after="0" w:line="240" w:lineRule="auto"/>
        <w:contextualSpacing/>
        <w:jc w:val="center"/>
        <w:rPr>
          <w:rFonts w:ascii="GHEA Mariam" w:hAnsi="GHEA Mariam"/>
          <w:sz w:val="24"/>
          <w:szCs w:val="24"/>
          <w:lang w:val="hy-AM"/>
        </w:rPr>
      </w:pPr>
      <w:r w:rsidRPr="00344198">
        <w:rPr>
          <w:rFonts w:ascii="GHEA Mariam" w:hAnsi="GHEA Mariam"/>
          <w:sz w:val="24"/>
          <w:szCs w:val="24"/>
          <w:lang w:val="hy-AM"/>
        </w:rPr>
        <w:t>ԱՎԱԳԱՆՈՒ ՈՐՈՇՄԱՆ ՆԱԽԱԳԾԻ ԸՆԴՈՒՆՄԱՆ ԿԱՊԱԿՑՈՒԹՅԱՄԲ ԿԱՊԱՆ ՀԱՄԱՅՆՔԻ ԲՅՈՒՋԵՈՒՄ ԵԿԱՄՈՒՏՆԵՐԻ ԵՎ ԾԱԽՍԵՐԻ ԱՎԵԼԱՑՄԱՆ ԿԱՄ ՆՎԱԶԵՑՄԱՆ ՄԱՍԻՆ Կապան համայնքի ավագանու որոշման նշված նախագծի ընդունման կապակցությամբ Կապան համայնքի բյուջեում եկամուտների ավելացում կամ նվազեցում չի նախատեսվում:</w:t>
      </w:r>
    </w:p>
    <w:p w:rsidR="006800E2" w:rsidRPr="00344198" w:rsidRDefault="006800E2" w:rsidP="005F2D45">
      <w:pPr>
        <w:spacing w:line="240" w:lineRule="auto"/>
        <w:contextualSpacing/>
        <w:rPr>
          <w:rFonts w:ascii="GHEA Mariam" w:hAnsi="GHEA Mariam" w:cs="Sylfaen"/>
          <w:sz w:val="24"/>
          <w:szCs w:val="24"/>
          <w:lang w:val="hy-AM"/>
        </w:rPr>
      </w:pPr>
    </w:p>
    <w:sectPr w:rsidR="006800E2" w:rsidRPr="00344198" w:rsidSect="005F2D45">
      <w:pgSz w:w="11906" w:h="16838"/>
      <w:pgMar w:top="426" w:right="566"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008C6"/>
    <w:multiLevelType w:val="hybridMultilevel"/>
    <w:tmpl w:val="2EA6FBD4"/>
    <w:lvl w:ilvl="0" w:tplc="F4BEDC7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 w15:restartNumberingAfterBreak="0">
    <w:nsid w:val="50E2474C"/>
    <w:multiLevelType w:val="hybridMultilevel"/>
    <w:tmpl w:val="0CEE751A"/>
    <w:lvl w:ilvl="0" w:tplc="10EEBD8A">
      <w:start w:val="1"/>
      <w:numFmt w:val="decimal"/>
      <w:lvlText w:val="%1."/>
      <w:lvlJc w:val="left"/>
      <w:pPr>
        <w:ind w:left="153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05A742F"/>
    <w:multiLevelType w:val="hybridMultilevel"/>
    <w:tmpl w:val="31DE822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2E7AFC"/>
    <w:rsid w:val="001C74EF"/>
    <w:rsid w:val="00263D88"/>
    <w:rsid w:val="002E7AFC"/>
    <w:rsid w:val="00344198"/>
    <w:rsid w:val="004A35FF"/>
    <w:rsid w:val="00540441"/>
    <w:rsid w:val="005D7D9C"/>
    <w:rsid w:val="005F2D45"/>
    <w:rsid w:val="0064471B"/>
    <w:rsid w:val="006800E2"/>
    <w:rsid w:val="007317A5"/>
    <w:rsid w:val="00854FA1"/>
    <w:rsid w:val="009869D8"/>
    <w:rsid w:val="00A5569E"/>
    <w:rsid w:val="00B375D0"/>
    <w:rsid w:val="00B565ED"/>
    <w:rsid w:val="00C67ECF"/>
    <w:rsid w:val="00D92271"/>
    <w:rsid w:val="00EF2E73"/>
    <w:rsid w:val="00FC1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20C60-C91F-443F-8B97-7F8C4DDE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E7A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7AFC"/>
    <w:rPr>
      <w:b/>
      <w:bCs/>
    </w:rPr>
  </w:style>
  <w:style w:type="paragraph" w:styleId="a5">
    <w:name w:val="List Paragraph"/>
    <w:basedOn w:val="a"/>
    <w:uiPriority w:val="34"/>
    <w:qFormat/>
    <w:rsid w:val="002E7AFC"/>
    <w:pPr>
      <w:ind w:left="720"/>
      <w:contextualSpacing/>
    </w:pPr>
  </w:style>
  <w:style w:type="paragraph" w:styleId="a6">
    <w:name w:val="Balloon Text"/>
    <w:basedOn w:val="a"/>
    <w:link w:val="a7"/>
    <w:uiPriority w:val="99"/>
    <w:semiHidden/>
    <w:unhideWhenUsed/>
    <w:rsid w:val="004A35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3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02FAC-203D-4DBB-A69C-1B75DCE2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340</Words>
  <Characters>1943</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STFC</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Owner</cp:lastModifiedBy>
  <cp:revision>14</cp:revision>
  <cp:lastPrinted>2022-04-15T07:18:00Z</cp:lastPrinted>
  <dcterms:created xsi:type="dcterms:W3CDTF">2019-11-15T07:36:00Z</dcterms:created>
  <dcterms:modified xsi:type="dcterms:W3CDTF">2022-04-18T11:19:00Z</dcterms:modified>
</cp:coreProperties>
</file>