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AB1484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en-US"/>
        </w:rPr>
      </w:pPr>
      <w:r w:rsidRPr="00AB1484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AB1484" w:rsidRPr="00AB1484">
        <w:rPr>
          <w:rFonts w:ascii="GHEA Mariam" w:hAnsi="GHEA Mariam"/>
          <w:b/>
          <w:i/>
          <w:sz w:val="24"/>
          <w:szCs w:val="24"/>
          <w:lang w:val="en-US"/>
        </w:rPr>
        <w:t xml:space="preserve"> 29-122</w:t>
      </w:r>
    </w:p>
    <w:p w:rsidR="00BD0E85" w:rsidRPr="00AB1484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AB1484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AB1484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AB1484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AB1484">
        <w:rPr>
          <w:rFonts w:ascii="GHEA Mariam" w:hAnsi="GHEA Mariam"/>
          <w:sz w:val="24"/>
          <w:szCs w:val="24"/>
          <w:lang w:val="en-US"/>
        </w:rPr>
        <w:t>21</w:t>
      </w:r>
      <w:r w:rsidR="00BD0E85" w:rsidRPr="00AB1484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AB1484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AB1484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AB1484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E424DF" w:rsidRPr="00AB1484">
        <w:rPr>
          <w:rFonts w:ascii="GHEA Mariam" w:hAnsi="GHEA Mariam"/>
          <w:b/>
          <w:sz w:val="24"/>
          <w:szCs w:val="24"/>
          <w:lang w:val="en-US"/>
        </w:rPr>
        <w:t xml:space="preserve"> (</w:t>
      </w:r>
      <w:r w:rsidR="00E6390D" w:rsidRPr="00AB1484">
        <w:rPr>
          <w:rFonts w:ascii="GHEA Mariam" w:hAnsi="GHEA Mariam"/>
          <w:b/>
          <w:sz w:val="24"/>
          <w:szCs w:val="24"/>
          <w:lang w:val="en-US"/>
        </w:rPr>
        <w:t>Ս</w:t>
      </w:r>
      <w:r w:rsidR="00B92069" w:rsidRPr="00AB1484">
        <w:rPr>
          <w:rFonts w:ascii="GHEA Mariam" w:hAnsi="GHEA Mariam"/>
          <w:b/>
          <w:sz w:val="24"/>
          <w:szCs w:val="24"/>
          <w:lang w:val="en-US"/>
        </w:rPr>
        <w:t>ՅՈՒՆԻՔ</w:t>
      </w:r>
      <w:r w:rsidR="00E424DF" w:rsidRPr="00AB1484">
        <w:rPr>
          <w:rFonts w:ascii="GHEA Mariam" w:hAnsi="GHEA Mariam"/>
          <w:b/>
          <w:sz w:val="24"/>
          <w:szCs w:val="24"/>
          <w:lang w:val="en-US"/>
        </w:rPr>
        <w:t xml:space="preserve"> ԲՆԱԿԱՎԱՅՐ)</w:t>
      </w:r>
      <w:r w:rsidR="003C6A8F" w:rsidRPr="00AB1484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AB1484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="00A61A7B" w:rsidRPr="00AB1484">
        <w:rPr>
          <w:rFonts w:ascii="GHEA Mariam" w:hAnsi="GHEA Mariam" w:cs="Sylfaen"/>
          <w:b/>
          <w:sz w:val="24"/>
          <w:szCs w:val="24"/>
          <w:lang w:val="en-US"/>
        </w:rPr>
        <w:t>0.</w:t>
      </w:r>
      <w:r w:rsidR="000007D0" w:rsidRPr="00AB1484">
        <w:rPr>
          <w:rFonts w:ascii="GHEA Mariam" w:hAnsi="GHEA Mariam" w:cs="Sylfaen"/>
          <w:b/>
          <w:sz w:val="24"/>
          <w:szCs w:val="24"/>
          <w:lang w:val="en-US"/>
        </w:rPr>
        <w:t>20595</w:t>
      </w:r>
      <w:r w:rsidRPr="00AB1484">
        <w:rPr>
          <w:rFonts w:ascii="GHEA Mariam" w:hAnsi="GHEA Mariam"/>
          <w:b/>
          <w:sz w:val="24"/>
          <w:szCs w:val="24"/>
          <w:lang w:val="en-US"/>
        </w:rPr>
        <w:t xml:space="preserve"> ՀԱ</w:t>
      </w:r>
      <w:r w:rsidR="003C6A8F" w:rsidRPr="00AB148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AB1484">
        <w:rPr>
          <w:rFonts w:ascii="GHEA Mariam" w:hAnsi="GHEA Mariam"/>
          <w:b/>
          <w:sz w:val="24"/>
          <w:szCs w:val="24"/>
          <w:lang w:val="en-US"/>
        </w:rPr>
        <w:t xml:space="preserve"> ՀՈՂԱՄԱՍԻ ՆՊԱՏԱԿԱՅԻՆ ՆՇԱՆԱԿՈՒԹՅՈՒՆԸ ՓՈԽԵԼՈՒ ՄԱՍԻՆ</w:t>
      </w:r>
    </w:p>
    <w:p w:rsidR="00BD0E85" w:rsidRPr="00AB1484" w:rsidRDefault="00BD0E85" w:rsidP="00BD0E85">
      <w:pPr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AB1484">
        <w:rPr>
          <w:rFonts w:ascii="GHEA Mariam" w:hAnsi="GHEA Mariam"/>
          <w:b/>
          <w:sz w:val="24"/>
          <w:szCs w:val="24"/>
          <w:lang w:val="en-US"/>
        </w:rPr>
        <w:tab/>
      </w:r>
      <w:r w:rsidRPr="00AB1484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AB1484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AB1484">
        <w:rPr>
          <w:rFonts w:ascii="GHEA Mariam" w:hAnsi="GHEA Mariam"/>
          <w:sz w:val="24"/>
          <w:szCs w:val="24"/>
          <w:lang w:val="en-US"/>
        </w:rPr>
        <w:t>Հ</w:t>
      </w:r>
      <w:r w:rsidR="008013A9" w:rsidRPr="00AB1484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AB1484">
        <w:rPr>
          <w:rFonts w:ascii="GHEA Mariam" w:hAnsi="GHEA Mariam"/>
          <w:sz w:val="24"/>
          <w:szCs w:val="24"/>
          <w:lang w:val="en-US"/>
        </w:rPr>
        <w:t>20</w:t>
      </w:r>
      <w:r w:rsidR="008013A9" w:rsidRPr="00AB1484">
        <w:rPr>
          <w:rFonts w:ascii="GHEA Mariam" w:hAnsi="GHEA Mariam"/>
          <w:sz w:val="24"/>
          <w:szCs w:val="24"/>
          <w:lang w:val="en-US"/>
        </w:rPr>
        <w:t>-Ն</w:t>
      </w:r>
      <w:r w:rsidR="001461A5" w:rsidRPr="00AB1484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AB1484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AB1484">
        <w:rPr>
          <w:rFonts w:ascii="GHEA Mariam" w:hAnsi="GHEA Mariam"/>
          <w:sz w:val="24"/>
          <w:szCs w:val="24"/>
          <w:lang w:val="en-US"/>
        </w:rPr>
        <w:t xml:space="preserve"> և </w:t>
      </w:r>
      <w:r w:rsidR="00FA59FA" w:rsidRPr="00AB148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AB1484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AB148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AB148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AB1484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AB148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AB148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AB1484">
        <w:rPr>
          <w:rFonts w:ascii="GHEA Mariam" w:hAnsi="GHEA Mariam"/>
          <w:sz w:val="24"/>
          <w:szCs w:val="24"/>
          <w:lang w:val="en-US"/>
        </w:rPr>
        <w:t>, հ</w:t>
      </w:r>
      <w:r w:rsidR="00241FB1" w:rsidRPr="00AB1484">
        <w:rPr>
          <w:rFonts w:ascii="GHEA Mariam" w:hAnsi="GHEA Mariam"/>
          <w:sz w:val="24"/>
          <w:szCs w:val="24"/>
          <w:lang w:val="en-US"/>
        </w:rPr>
        <w:t>ա</w:t>
      </w:r>
      <w:r w:rsidR="008013A9" w:rsidRPr="00AB1484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AB1484">
        <w:rPr>
          <w:rFonts w:ascii="GHEA Mariam" w:hAnsi="GHEA Mariam"/>
          <w:b/>
          <w:i/>
          <w:sz w:val="24"/>
          <w:szCs w:val="24"/>
          <w:lang w:val="en-US"/>
        </w:rPr>
        <w:t xml:space="preserve">որոշում </w:t>
      </w:r>
      <w:r w:rsidR="00241FB1" w:rsidRPr="00AB148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AB1484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AB1484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0007D0" w:rsidRPr="00AB1484" w:rsidRDefault="000007D0" w:rsidP="000007D0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AB1484">
        <w:rPr>
          <w:rFonts w:ascii="GHEA Mariam" w:hAnsi="GHEA Mariam"/>
          <w:sz w:val="24"/>
          <w:szCs w:val="24"/>
          <w:lang w:val="en-US"/>
        </w:rPr>
        <w:tab/>
        <w:t xml:space="preserve">1. 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Սյունիք-1 միկրոռեգիոնալ մակարդակի տարածական պլանավորման փաստաթղթերում ներառված </w:t>
      </w:r>
      <w:r w:rsidR="00E6390D" w:rsidRPr="00AB1484">
        <w:rPr>
          <w:rFonts w:ascii="GHEA Mariam" w:hAnsi="GHEA Mariam"/>
          <w:sz w:val="24"/>
          <w:szCs w:val="24"/>
          <w:lang w:val="en-US"/>
        </w:rPr>
        <w:t>Սյունիք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բնակավայրի համակցված փաստաթղթերում`  համաձայն հավելվածի</w:t>
      </w:r>
      <w:r w:rsidRPr="00AB1484">
        <w:rPr>
          <w:rFonts w:ascii="GHEA Mariam" w:hAnsi="GHEA Mariam"/>
          <w:sz w:val="24"/>
          <w:szCs w:val="24"/>
          <w:lang w:val="en-US"/>
        </w:rPr>
        <w:t>.</w:t>
      </w:r>
    </w:p>
    <w:p w:rsidR="008C3138" w:rsidRPr="00AB1484" w:rsidRDefault="000007D0" w:rsidP="000007D0">
      <w:pPr>
        <w:ind w:firstLine="708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AB1484">
        <w:rPr>
          <w:rFonts w:ascii="GHEA Mariam" w:hAnsi="GHEA Mariam"/>
          <w:sz w:val="24"/>
          <w:szCs w:val="24"/>
          <w:lang w:val="en-US"/>
        </w:rPr>
        <w:t xml:space="preserve">1) </w:t>
      </w:r>
      <w:r w:rsidR="003B00FA" w:rsidRPr="00AB1484">
        <w:rPr>
          <w:rFonts w:ascii="GHEA Mariam" w:hAnsi="GHEA Mariam" w:cs="Sylfaen"/>
          <w:sz w:val="24"/>
          <w:szCs w:val="24"/>
        </w:rPr>
        <w:t>քաղաքացու</w:t>
      </w:r>
      <w:r w:rsidR="008C3138" w:rsidRPr="00AB1484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 xml:space="preserve"> գյուղատնտեսական </w:t>
      </w:r>
      <w:r w:rsidR="008C3138" w:rsidRPr="00AB1484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(</w:t>
      </w:r>
      <w:r w:rsidR="00A61A7B" w:rsidRPr="00AB1484">
        <w:rPr>
          <w:rFonts w:ascii="GHEA Mariam" w:hAnsi="GHEA Mariam"/>
          <w:sz w:val="24"/>
          <w:szCs w:val="24"/>
          <w:lang w:val="en-US"/>
        </w:rPr>
        <w:t>09-0</w:t>
      </w:r>
      <w:r w:rsidR="00E6390D" w:rsidRPr="00AB1484">
        <w:rPr>
          <w:rFonts w:ascii="GHEA Mariam" w:hAnsi="GHEA Mariam"/>
          <w:sz w:val="24"/>
          <w:szCs w:val="24"/>
          <w:lang w:val="en-US"/>
        </w:rPr>
        <w:t>82</w:t>
      </w:r>
      <w:r w:rsidR="00A61A7B" w:rsidRPr="00AB1484">
        <w:rPr>
          <w:rFonts w:ascii="GHEA Mariam" w:hAnsi="GHEA Mariam"/>
          <w:sz w:val="24"/>
          <w:szCs w:val="24"/>
          <w:lang w:val="en-US"/>
        </w:rPr>
        <w:t>-0</w:t>
      </w:r>
      <w:r w:rsidR="00E6390D" w:rsidRPr="00AB1484">
        <w:rPr>
          <w:rFonts w:ascii="GHEA Mariam" w:hAnsi="GHEA Mariam"/>
          <w:sz w:val="24"/>
          <w:szCs w:val="24"/>
          <w:lang w:val="en-US"/>
        </w:rPr>
        <w:t>523</w:t>
      </w:r>
      <w:r w:rsidR="00A61A7B" w:rsidRPr="00AB1484">
        <w:rPr>
          <w:rFonts w:ascii="GHEA Mariam" w:hAnsi="GHEA Mariam"/>
          <w:sz w:val="24"/>
          <w:szCs w:val="24"/>
          <w:lang w:val="en-US"/>
        </w:rPr>
        <w:t>-00</w:t>
      </w:r>
      <w:r w:rsidR="009E4D4E" w:rsidRPr="00AB1484">
        <w:rPr>
          <w:rFonts w:ascii="GHEA Mariam" w:hAnsi="GHEA Mariam"/>
          <w:sz w:val="24"/>
          <w:szCs w:val="24"/>
          <w:lang w:val="en-US"/>
        </w:rPr>
        <w:t>33</w:t>
      </w:r>
      <w:r w:rsidR="00E6390D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ծածկագ</w:t>
      </w:r>
      <w:r w:rsidR="008C3138" w:rsidRPr="00AB1484">
        <w:rPr>
          <w:rFonts w:ascii="GHEA Mariam" w:hAnsi="GHEA Mariam" w:cs="Sylfaen"/>
          <w:sz w:val="24"/>
          <w:szCs w:val="24"/>
        </w:rPr>
        <w:t>ր</w:t>
      </w:r>
      <w:r w:rsidR="009E4D4E" w:rsidRPr="00AB1484">
        <w:rPr>
          <w:rFonts w:ascii="GHEA Mariam" w:hAnsi="GHEA Mariam" w:cs="Sylfaen"/>
          <w:sz w:val="24"/>
          <w:szCs w:val="24"/>
          <w:lang w:val="en-US"/>
        </w:rPr>
        <w:t>ից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)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0.</w:t>
      </w:r>
      <w:r w:rsidR="009E4D4E" w:rsidRPr="00AB1484">
        <w:rPr>
          <w:rFonts w:ascii="GHEA Mariam" w:hAnsi="GHEA Mariam" w:cs="Sylfaen"/>
          <w:sz w:val="24"/>
          <w:szCs w:val="24"/>
          <w:lang w:val="en-US"/>
        </w:rPr>
        <w:t>19818</w:t>
      </w:r>
      <w:r w:rsidR="008C3138" w:rsidRPr="00AB1484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A61A7B" w:rsidRPr="00AB1484">
        <w:rPr>
          <w:rFonts w:ascii="GHEA Mariam" w:hAnsi="GHEA Mariam" w:cs="Sylfaen"/>
          <w:sz w:val="24"/>
          <w:szCs w:val="24"/>
        </w:rPr>
        <w:t>վարելահողը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(</w:t>
      </w:r>
      <w:r w:rsidR="008C3138" w:rsidRPr="00AB1484">
        <w:rPr>
          <w:rFonts w:ascii="GHEA Mariam" w:hAnsi="GHEA Mariam" w:cs="Sylfaen"/>
          <w:sz w:val="24"/>
          <w:szCs w:val="24"/>
        </w:rPr>
        <w:t>հատված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</w:rPr>
        <w:t>Գ</w:t>
      </w:r>
      <w:r w:rsidR="00A61A7B" w:rsidRPr="00AB1484">
        <w:rPr>
          <w:rFonts w:ascii="GHEA Mariam" w:hAnsi="GHEA Mariam" w:cs="Sylfaen"/>
          <w:sz w:val="24"/>
          <w:szCs w:val="24"/>
        </w:rPr>
        <w:t>Բ</w:t>
      </w:r>
      <w:r w:rsidR="008C3138" w:rsidRPr="00AB1484">
        <w:rPr>
          <w:rFonts w:ascii="GHEA Mariam" w:hAnsi="GHEA Mariam"/>
          <w:sz w:val="24"/>
          <w:szCs w:val="24"/>
          <w:lang w:val="en-US"/>
        </w:rPr>
        <w:t>-</w:t>
      </w:r>
      <w:r w:rsidR="009E4D4E" w:rsidRPr="00AB1484">
        <w:rPr>
          <w:rFonts w:ascii="GHEA Mariam" w:hAnsi="GHEA Mariam"/>
          <w:sz w:val="24"/>
          <w:szCs w:val="24"/>
          <w:lang w:val="en-US"/>
        </w:rPr>
        <w:t>1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)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հողերի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«</w:t>
      </w:r>
      <w:r w:rsidR="009E4D4E" w:rsidRPr="00AB1484">
        <w:rPr>
          <w:rFonts w:ascii="GHEA Mariam" w:hAnsi="GHEA Mariam" w:cs="Sylfaen"/>
          <w:sz w:val="24"/>
          <w:szCs w:val="24"/>
          <w:lang w:val="en-US"/>
        </w:rPr>
        <w:t>բնակելի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կառուցապատման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հողեր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»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AB1484">
        <w:rPr>
          <w:rFonts w:ascii="GHEA Mariam" w:hAnsi="GHEA Mariam" w:cs="Sylfaen"/>
          <w:sz w:val="24"/>
          <w:szCs w:val="24"/>
          <w:lang w:val="en-US"/>
        </w:rPr>
        <w:t>նշանակությամբ</w:t>
      </w:r>
      <w:r w:rsidR="008C3138" w:rsidRPr="00AB1484">
        <w:rPr>
          <w:rFonts w:ascii="GHEA Mariam" w:hAnsi="GHEA Mariam"/>
          <w:sz w:val="24"/>
          <w:szCs w:val="24"/>
          <w:lang w:val="en-US"/>
        </w:rPr>
        <w:t>:</w:t>
      </w:r>
    </w:p>
    <w:p w:rsidR="000007D0" w:rsidRPr="00AB1484" w:rsidRDefault="00212364" w:rsidP="00D43126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AB1484">
        <w:rPr>
          <w:rFonts w:ascii="GHEA Mariam" w:hAnsi="GHEA Mariam"/>
          <w:sz w:val="24"/>
          <w:szCs w:val="24"/>
          <w:lang w:val="en-US"/>
        </w:rPr>
        <w:tab/>
      </w:r>
      <w:r w:rsidR="000007D0" w:rsidRPr="00AB1484">
        <w:rPr>
          <w:rFonts w:ascii="GHEA Mariam" w:hAnsi="GHEA Mariam"/>
          <w:sz w:val="24"/>
          <w:szCs w:val="24"/>
          <w:lang w:val="en-US"/>
        </w:rPr>
        <w:t>2)</w:t>
      </w:r>
      <w:r w:rsidR="000007D0" w:rsidRPr="00AB1484">
        <w:rPr>
          <w:rFonts w:ascii="GHEA Mariam" w:hAnsi="GHEA Mariam"/>
          <w:sz w:val="24"/>
          <w:szCs w:val="24"/>
          <w:lang w:val="hy-AM"/>
        </w:rPr>
        <w:t xml:space="preserve"> </w:t>
      </w:r>
      <w:r w:rsidR="000007D0" w:rsidRPr="00AB1484">
        <w:rPr>
          <w:rFonts w:ascii="GHEA Mariam" w:hAnsi="GHEA Mariam" w:cs="Sylfaen"/>
          <w:sz w:val="24"/>
          <w:szCs w:val="24"/>
        </w:rPr>
        <w:t>քաղաքացու</w:t>
      </w:r>
      <w:r w:rsidR="000007D0" w:rsidRPr="00AB1484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0007D0" w:rsidRPr="00AB148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0007D0" w:rsidRPr="00AB1484">
        <w:rPr>
          <w:rFonts w:ascii="GHEA Mariam" w:hAnsi="GHEA Mariam"/>
          <w:sz w:val="24"/>
          <w:szCs w:val="24"/>
          <w:lang w:val="en-US"/>
        </w:rPr>
        <w:t>գյուղատնտեսական</w:t>
      </w:r>
      <w:r w:rsidR="000007D0" w:rsidRPr="00AB148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0007D0" w:rsidRPr="00AB1484">
        <w:rPr>
          <w:rFonts w:ascii="GHEA Mariam" w:hAnsi="GHEA Mariam"/>
          <w:sz w:val="24"/>
          <w:szCs w:val="24"/>
          <w:lang w:val="hy-AM"/>
        </w:rPr>
        <w:t>նշանակության</w:t>
      </w:r>
      <w:r w:rsidR="000007D0" w:rsidRPr="00AB1484">
        <w:rPr>
          <w:rFonts w:ascii="GHEA Mariam" w:hAnsi="GHEA Mariam"/>
          <w:sz w:val="24"/>
          <w:szCs w:val="24"/>
          <w:lang w:val="en-US"/>
        </w:rPr>
        <w:t xml:space="preserve"> (09-082-0523-0032 կադաստրային ծածկագ</w:t>
      </w:r>
      <w:r w:rsidR="000007D0" w:rsidRPr="00AB1484">
        <w:rPr>
          <w:rFonts w:ascii="GHEA Mariam" w:hAnsi="GHEA Mariam"/>
          <w:sz w:val="24"/>
          <w:szCs w:val="24"/>
        </w:rPr>
        <w:t>ր</w:t>
      </w:r>
      <w:r w:rsidR="000007D0" w:rsidRPr="00AB1484">
        <w:rPr>
          <w:rFonts w:ascii="GHEA Mariam" w:hAnsi="GHEA Mariam"/>
          <w:sz w:val="24"/>
          <w:szCs w:val="24"/>
          <w:lang w:val="en-US"/>
        </w:rPr>
        <w:t xml:space="preserve">ից) </w:t>
      </w:r>
      <w:r w:rsidR="000007D0" w:rsidRPr="00AB1484">
        <w:rPr>
          <w:rFonts w:ascii="GHEA Mariam" w:hAnsi="GHEA Mariam" w:cs="Sylfaen"/>
          <w:sz w:val="24"/>
          <w:szCs w:val="24"/>
          <w:lang w:val="en-US"/>
        </w:rPr>
        <w:t>0.00777</w:t>
      </w:r>
      <w:r w:rsidR="000007D0" w:rsidRPr="00AB1484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0007D0" w:rsidRPr="00AB1484">
        <w:rPr>
          <w:rFonts w:ascii="GHEA Mariam" w:hAnsi="GHEA Mariam" w:cs="Sylfaen"/>
          <w:sz w:val="24"/>
          <w:szCs w:val="24"/>
          <w:lang w:val="en-US"/>
        </w:rPr>
        <w:t xml:space="preserve"> այլ հողատեսքը</w:t>
      </w:r>
      <w:r w:rsidR="000007D0" w:rsidRPr="00AB1484">
        <w:rPr>
          <w:rFonts w:ascii="GHEA Mariam" w:hAnsi="GHEA Mariam"/>
          <w:sz w:val="24"/>
          <w:szCs w:val="24"/>
          <w:lang w:val="en-US"/>
        </w:rPr>
        <w:t xml:space="preserve"> (</w:t>
      </w:r>
      <w:r w:rsidR="000007D0" w:rsidRPr="00AB1484">
        <w:rPr>
          <w:rFonts w:ascii="GHEA Mariam" w:hAnsi="GHEA Mariam"/>
          <w:sz w:val="24"/>
          <w:szCs w:val="24"/>
        </w:rPr>
        <w:t>հատված</w:t>
      </w:r>
      <w:r w:rsidR="000007D0" w:rsidRPr="00AB1484">
        <w:rPr>
          <w:rFonts w:ascii="GHEA Mariam" w:hAnsi="GHEA Mariam"/>
          <w:sz w:val="24"/>
          <w:szCs w:val="24"/>
          <w:lang w:val="en-US"/>
        </w:rPr>
        <w:t xml:space="preserve"> </w:t>
      </w:r>
      <w:r w:rsidR="000007D0" w:rsidRPr="00AB1484">
        <w:rPr>
          <w:rFonts w:ascii="GHEA Mariam" w:hAnsi="GHEA Mariam"/>
          <w:sz w:val="24"/>
          <w:szCs w:val="24"/>
        </w:rPr>
        <w:t>ԳԲ</w:t>
      </w:r>
      <w:r w:rsidR="000007D0" w:rsidRPr="00AB1484">
        <w:rPr>
          <w:rFonts w:ascii="GHEA Mariam" w:hAnsi="GHEA Mariam"/>
          <w:sz w:val="24"/>
          <w:szCs w:val="24"/>
          <w:lang w:val="en-US"/>
        </w:rPr>
        <w:t>-4) փոխադրել բնակավայրերի նշանակության հողերի կատեգորիա՝ «հասարակական կառուցապատման հողեր» գործառնական նշանակությամբ:</w:t>
      </w:r>
    </w:p>
    <w:p w:rsidR="00D43126" w:rsidRPr="00AB1484" w:rsidRDefault="000007D0" w:rsidP="000007D0">
      <w:pPr>
        <w:ind w:firstLine="708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AB1484">
        <w:rPr>
          <w:rFonts w:ascii="GHEA Mariam" w:hAnsi="GHEA Mariam"/>
          <w:sz w:val="24"/>
          <w:szCs w:val="24"/>
          <w:lang w:val="en-US"/>
        </w:rPr>
        <w:t>2</w:t>
      </w:r>
      <w:r w:rsidR="00212364" w:rsidRPr="00AB1484">
        <w:rPr>
          <w:rFonts w:ascii="GHEA Mariam" w:hAnsi="GHEA Mariam"/>
          <w:sz w:val="24"/>
          <w:szCs w:val="24"/>
          <w:lang w:val="en-US"/>
        </w:rPr>
        <w:t xml:space="preserve">. </w:t>
      </w:r>
      <w:r w:rsidR="008C3138" w:rsidRPr="00AB1484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8C3138" w:rsidRPr="00AB1484">
        <w:rPr>
          <w:rFonts w:ascii="GHEA Mariam" w:hAnsi="GHEA Mariam"/>
          <w:sz w:val="24"/>
          <w:szCs w:val="24"/>
          <w:lang w:val="en-US"/>
        </w:rPr>
        <w:t xml:space="preserve">ձեռնարկել </w:t>
      </w:r>
      <w:r w:rsidR="008C3138" w:rsidRPr="00AB1484"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="008C3138" w:rsidRPr="00AB1484">
        <w:rPr>
          <w:rFonts w:ascii="GHEA Mariam" w:hAnsi="GHEA Mariam"/>
          <w:sz w:val="24"/>
          <w:szCs w:val="24"/>
          <w:lang w:val="en-US"/>
        </w:rPr>
        <w:t>ի</w:t>
      </w:r>
      <w:r w:rsidR="008C3138" w:rsidRPr="00AB1484"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="008C3138" w:rsidRPr="00AB1484">
        <w:rPr>
          <w:rFonts w:ascii="GHEA Mariam" w:hAnsi="GHEA Mariam"/>
          <w:sz w:val="24"/>
          <w:szCs w:val="24"/>
          <w:lang w:val="en-US"/>
        </w:rPr>
        <w:t>ում</w:t>
      </w:r>
      <w:r w:rsidR="008C3138" w:rsidRPr="00AB1484">
        <w:rPr>
          <w:rFonts w:ascii="GHEA Mariam" w:hAnsi="GHEA Mariam"/>
          <w:sz w:val="24"/>
          <w:szCs w:val="24"/>
          <w:lang w:val="hy-AM"/>
        </w:rPr>
        <w:t>ն:</w:t>
      </w:r>
    </w:p>
    <w:p w:rsidR="00226BEE" w:rsidRPr="00AB1484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B148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AB1484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B148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226BEE" w:rsidRPr="00AB1484" w:rsidRDefault="00FA3BF6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AB1484">
        <w:rPr>
          <w:rFonts w:ascii="GHEA Mariam" w:hAnsi="GHEA Mariam" w:cs="Sylfaen"/>
          <w:sz w:val="24"/>
          <w:szCs w:val="24"/>
          <w:lang w:val="hy-AM"/>
        </w:rPr>
        <w:t>Որոշման ընդունման անհրաժեշտությունը կապված է Սյունիք-1  միկրոռեգիոնալ մակարդակի համակցված տարածական պլանավորման փաստաթղթերի համապատասխան գործառույթների իրականացմամբ, որում ներառված է նշյալ տարածքի նպատակային նշանակության փոփոխությունը:</w:t>
      </w:r>
    </w:p>
    <w:p w:rsidR="00226BEE" w:rsidRPr="00AB1484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AB1484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AB1484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B1484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AB1484" w:rsidRDefault="00B126ED" w:rsidP="002A37CF">
      <w:pPr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  <w:r w:rsidRPr="00AB1484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Սյունիք բնակավայրի համակցված փաստաթղթերում`  համաձայն հավելվածի </w:t>
      </w:r>
      <w:r w:rsidRPr="00AB1484">
        <w:rPr>
          <w:rFonts w:ascii="GHEA Mariam" w:hAnsi="GHEA Mariam" w:cs="Sylfaen"/>
          <w:sz w:val="24"/>
          <w:szCs w:val="24"/>
          <w:lang w:val="hy-AM"/>
        </w:rPr>
        <w:t xml:space="preserve">քաղաքացու սեփականություն հանդիսացող </w:t>
      </w:r>
      <w:r w:rsidRPr="00AB1484">
        <w:rPr>
          <w:rFonts w:ascii="GHEA Mariam" w:hAnsi="GHEA Mariam"/>
          <w:sz w:val="24"/>
          <w:szCs w:val="24"/>
          <w:lang w:val="hy-AM"/>
        </w:rPr>
        <w:t>գյուղատնտեսական</w:t>
      </w:r>
      <w:r w:rsidRPr="00AB148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B1484">
        <w:rPr>
          <w:rFonts w:ascii="GHEA Mariam" w:hAnsi="GHEA Mariam"/>
          <w:sz w:val="24"/>
          <w:szCs w:val="24"/>
          <w:lang w:val="hy-AM"/>
        </w:rPr>
        <w:t>նշանակության</w:t>
      </w:r>
      <w:r w:rsidR="009E4D4E" w:rsidRPr="00AB1484">
        <w:rPr>
          <w:rFonts w:ascii="GHEA Mariam" w:hAnsi="GHEA Mariam"/>
          <w:sz w:val="24"/>
          <w:szCs w:val="24"/>
          <w:lang w:val="hy-AM"/>
        </w:rPr>
        <w:t xml:space="preserve"> (09-082-0523-0033</w:t>
      </w:r>
      <w:r w:rsidRPr="00AB1484">
        <w:rPr>
          <w:rFonts w:ascii="GHEA Mariam" w:hAnsi="GHEA Mariam"/>
          <w:sz w:val="24"/>
          <w:szCs w:val="24"/>
          <w:lang w:val="hy-AM"/>
        </w:rPr>
        <w:t xml:space="preserve"> կադաստրային ծածկագր</w:t>
      </w:r>
      <w:r w:rsidR="009E4D4E" w:rsidRPr="00AB1484">
        <w:rPr>
          <w:rFonts w:ascii="GHEA Mariam" w:hAnsi="GHEA Mariam"/>
          <w:sz w:val="24"/>
          <w:szCs w:val="24"/>
          <w:lang w:val="hy-AM"/>
        </w:rPr>
        <w:t>ից</w:t>
      </w:r>
      <w:r w:rsidRPr="00AB1484">
        <w:rPr>
          <w:rFonts w:ascii="GHEA Mariam" w:hAnsi="GHEA Mariam"/>
          <w:sz w:val="24"/>
          <w:szCs w:val="24"/>
          <w:lang w:val="hy-AM"/>
        </w:rPr>
        <w:t xml:space="preserve">) </w:t>
      </w:r>
      <w:r w:rsidRPr="00AB1484">
        <w:rPr>
          <w:rFonts w:ascii="GHEA Mariam" w:hAnsi="GHEA Mariam" w:cs="Sylfaen"/>
          <w:sz w:val="24"/>
          <w:szCs w:val="24"/>
          <w:lang w:val="hy-AM"/>
        </w:rPr>
        <w:t>0.</w:t>
      </w:r>
      <w:r w:rsidR="009E4D4E" w:rsidRPr="00AB1484">
        <w:rPr>
          <w:rFonts w:ascii="GHEA Mariam" w:hAnsi="GHEA Mariam" w:cs="Sylfaen"/>
          <w:sz w:val="24"/>
          <w:szCs w:val="24"/>
          <w:lang w:val="hy-AM"/>
        </w:rPr>
        <w:t>19818</w:t>
      </w:r>
      <w:r w:rsidRPr="00AB1484">
        <w:rPr>
          <w:rFonts w:ascii="GHEA Mariam" w:hAnsi="GHEA Mariam" w:cs="Sylfaen"/>
          <w:sz w:val="24"/>
          <w:szCs w:val="24"/>
          <w:lang w:val="hy-AM"/>
        </w:rPr>
        <w:t xml:space="preserve"> հեկտար վարելահողը</w:t>
      </w:r>
      <w:r w:rsidRPr="00AB1484">
        <w:rPr>
          <w:rFonts w:ascii="GHEA Mariam" w:hAnsi="GHEA Mariam"/>
          <w:sz w:val="24"/>
          <w:szCs w:val="24"/>
          <w:lang w:val="hy-AM"/>
        </w:rPr>
        <w:t xml:space="preserve"> (հատված ԳԲ-</w:t>
      </w:r>
      <w:r w:rsidR="009E4D4E" w:rsidRPr="00AB1484">
        <w:rPr>
          <w:rFonts w:ascii="GHEA Mariam" w:hAnsi="GHEA Mariam"/>
          <w:sz w:val="24"/>
          <w:szCs w:val="24"/>
          <w:lang w:val="hy-AM"/>
        </w:rPr>
        <w:t>1</w:t>
      </w:r>
      <w:r w:rsidRPr="00AB1484">
        <w:rPr>
          <w:rFonts w:ascii="GHEA Mariam" w:hAnsi="GHEA Mariam"/>
          <w:sz w:val="24"/>
          <w:szCs w:val="24"/>
          <w:lang w:val="hy-AM"/>
        </w:rPr>
        <w:t>) բնակավայրերի նշանակության հողերի կատեգորիա՝ «</w:t>
      </w:r>
      <w:r w:rsidR="009E4D4E" w:rsidRPr="00AB1484">
        <w:rPr>
          <w:rFonts w:ascii="GHEA Mariam" w:hAnsi="GHEA Mariam"/>
          <w:sz w:val="24"/>
          <w:szCs w:val="24"/>
          <w:lang w:val="hy-AM"/>
        </w:rPr>
        <w:t>բնակելի</w:t>
      </w:r>
      <w:r w:rsidRPr="00AB1484">
        <w:rPr>
          <w:rFonts w:ascii="GHEA Mariam" w:hAnsi="GHEA Mariam"/>
          <w:sz w:val="24"/>
          <w:szCs w:val="24"/>
          <w:lang w:val="hy-AM"/>
        </w:rPr>
        <w:t xml:space="preserve"> կառուցապատման հողեր» գործառնական նշանակությամբ</w:t>
      </w:r>
      <w:r w:rsidR="00552F75" w:rsidRPr="00AB1484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AB1484">
        <w:rPr>
          <w:rFonts w:ascii="GHEA Mariam" w:hAnsi="GHEA Mariam"/>
          <w:sz w:val="24"/>
          <w:szCs w:val="24"/>
          <w:lang w:val="hy-AM"/>
        </w:rPr>
        <w:t xml:space="preserve">փոխադրելու մասին Կապան համայնքի ավագանու որոշման նախագծի </w:t>
      </w:r>
      <w:r w:rsidR="00552F75" w:rsidRPr="00AB1484">
        <w:rPr>
          <w:rFonts w:ascii="GHEA Mariam" w:hAnsi="GHEA Mariam"/>
          <w:sz w:val="24"/>
          <w:szCs w:val="24"/>
          <w:lang w:val="hy-AM"/>
        </w:rPr>
        <w:t xml:space="preserve">ընդունումից հետո պետական գրանցում կատարելու դեպքում </w:t>
      </w:r>
      <w:r w:rsidR="00226BEE" w:rsidRPr="00AB1484">
        <w:rPr>
          <w:rFonts w:ascii="GHEA Mariam" w:hAnsi="GHEA Mariam"/>
          <w:sz w:val="24"/>
          <w:szCs w:val="24"/>
          <w:lang w:val="hy-AM"/>
        </w:rPr>
        <w:t>Կապան համայնքի բյուջեում</w:t>
      </w:r>
      <w:r w:rsidR="00FE607B" w:rsidRPr="00AB1484">
        <w:rPr>
          <w:rFonts w:ascii="GHEA Mariam" w:hAnsi="GHEA Mariam"/>
          <w:sz w:val="24"/>
          <w:szCs w:val="24"/>
          <w:lang w:val="hy-AM"/>
        </w:rPr>
        <w:t xml:space="preserve"> </w:t>
      </w:r>
      <w:r w:rsidR="00552F75" w:rsidRPr="00AB1484">
        <w:rPr>
          <w:rFonts w:ascii="GHEA Mariam" w:hAnsi="GHEA Mariam"/>
          <w:sz w:val="24"/>
          <w:szCs w:val="24"/>
          <w:lang w:val="hy-AM"/>
        </w:rPr>
        <w:t xml:space="preserve">նախատեսվում է մոտ </w:t>
      </w:r>
      <w:r w:rsidR="009E4D4E" w:rsidRPr="00AB1484">
        <w:rPr>
          <w:rFonts w:ascii="GHEA Mariam" w:hAnsi="GHEA Mariam"/>
          <w:sz w:val="24"/>
          <w:szCs w:val="24"/>
          <w:lang w:val="hy-AM"/>
        </w:rPr>
        <w:t>1</w:t>
      </w:r>
      <w:r w:rsidR="009E4D4E" w:rsidRPr="00AB1484">
        <w:rPr>
          <w:rFonts w:ascii="Calibri" w:hAnsi="Calibri" w:cs="Calibri"/>
          <w:sz w:val="24"/>
          <w:szCs w:val="24"/>
          <w:lang w:val="hy-AM"/>
        </w:rPr>
        <w:t> </w:t>
      </w:r>
      <w:r w:rsidR="000007D0" w:rsidRPr="00AB1484">
        <w:rPr>
          <w:rFonts w:ascii="GHEA Mariam" w:hAnsi="GHEA Mariam"/>
          <w:sz w:val="24"/>
          <w:szCs w:val="24"/>
          <w:lang w:val="hy-AM"/>
        </w:rPr>
        <w:t>631</w:t>
      </w:r>
      <w:r w:rsidR="009E4D4E" w:rsidRPr="00AB1484">
        <w:rPr>
          <w:rFonts w:ascii="GHEA Mariam" w:hAnsi="GHEA Mariam"/>
          <w:sz w:val="24"/>
          <w:szCs w:val="24"/>
          <w:lang w:val="hy-AM"/>
        </w:rPr>
        <w:t xml:space="preserve"> </w:t>
      </w:r>
      <w:r w:rsidR="000007D0" w:rsidRPr="00AB1484">
        <w:rPr>
          <w:rFonts w:ascii="GHEA Mariam" w:hAnsi="GHEA Mariam"/>
          <w:sz w:val="24"/>
          <w:szCs w:val="24"/>
          <w:lang w:val="hy-AM"/>
        </w:rPr>
        <w:t>130</w:t>
      </w:r>
      <w:r w:rsidR="00982047" w:rsidRPr="00AB1484">
        <w:rPr>
          <w:rFonts w:ascii="GHEA Mariam" w:hAnsi="GHEA Mariam"/>
          <w:sz w:val="24"/>
          <w:szCs w:val="24"/>
          <w:lang w:val="hy-AM"/>
        </w:rPr>
        <w:t xml:space="preserve"> դրամի</w:t>
      </w:r>
      <w:r w:rsidR="00226BEE" w:rsidRPr="00AB1484">
        <w:rPr>
          <w:rFonts w:ascii="GHEA Mariam" w:hAnsi="GHEA Mariam"/>
          <w:sz w:val="24"/>
          <w:szCs w:val="24"/>
          <w:lang w:val="hy-AM"/>
        </w:rPr>
        <w:t xml:space="preserve"> ավելացում:</w:t>
      </w:r>
    </w:p>
    <w:sectPr w:rsidR="00226BEE" w:rsidRPr="00AB1484" w:rsidSect="00AB1484">
      <w:pgSz w:w="11906" w:h="16838"/>
      <w:pgMar w:top="567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92B"/>
    <w:multiLevelType w:val="hybridMultilevel"/>
    <w:tmpl w:val="B43CDFC8"/>
    <w:lvl w:ilvl="0" w:tplc="7CC28F2A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007D0"/>
    <w:rsid w:val="00035E8A"/>
    <w:rsid w:val="00046366"/>
    <w:rsid w:val="000D6E07"/>
    <w:rsid w:val="00134CDC"/>
    <w:rsid w:val="001461A5"/>
    <w:rsid w:val="001509C6"/>
    <w:rsid w:val="001C0556"/>
    <w:rsid w:val="001F0163"/>
    <w:rsid w:val="001F2A3F"/>
    <w:rsid w:val="00212364"/>
    <w:rsid w:val="0021302C"/>
    <w:rsid w:val="00226BEE"/>
    <w:rsid w:val="0023329C"/>
    <w:rsid w:val="00241FB1"/>
    <w:rsid w:val="00270750"/>
    <w:rsid w:val="002738B6"/>
    <w:rsid w:val="002A37CF"/>
    <w:rsid w:val="003202DD"/>
    <w:rsid w:val="00321438"/>
    <w:rsid w:val="00341A07"/>
    <w:rsid w:val="00341A31"/>
    <w:rsid w:val="00382B4D"/>
    <w:rsid w:val="003B00FA"/>
    <w:rsid w:val="003C6A8F"/>
    <w:rsid w:val="003D7920"/>
    <w:rsid w:val="003E63F9"/>
    <w:rsid w:val="00407AEF"/>
    <w:rsid w:val="00444E67"/>
    <w:rsid w:val="004C5543"/>
    <w:rsid w:val="00552F75"/>
    <w:rsid w:val="005A11BB"/>
    <w:rsid w:val="005C2357"/>
    <w:rsid w:val="00645E67"/>
    <w:rsid w:val="00666EAB"/>
    <w:rsid w:val="00753631"/>
    <w:rsid w:val="00757F5B"/>
    <w:rsid w:val="007738E4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C3138"/>
    <w:rsid w:val="008F0AE7"/>
    <w:rsid w:val="00976734"/>
    <w:rsid w:val="00982047"/>
    <w:rsid w:val="009B5412"/>
    <w:rsid w:val="009B74B5"/>
    <w:rsid w:val="009C604F"/>
    <w:rsid w:val="009D6B4F"/>
    <w:rsid w:val="009E4D4E"/>
    <w:rsid w:val="00A273DE"/>
    <w:rsid w:val="00A35FED"/>
    <w:rsid w:val="00A61A7B"/>
    <w:rsid w:val="00A85829"/>
    <w:rsid w:val="00AB1484"/>
    <w:rsid w:val="00AB7469"/>
    <w:rsid w:val="00AC1507"/>
    <w:rsid w:val="00AD3141"/>
    <w:rsid w:val="00AD7A70"/>
    <w:rsid w:val="00B126ED"/>
    <w:rsid w:val="00B92069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424DF"/>
    <w:rsid w:val="00E61ABE"/>
    <w:rsid w:val="00E6390D"/>
    <w:rsid w:val="00E94C0F"/>
    <w:rsid w:val="00E97D5C"/>
    <w:rsid w:val="00EA24BA"/>
    <w:rsid w:val="00EA2CC5"/>
    <w:rsid w:val="00F171DC"/>
    <w:rsid w:val="00F448C5"/>
    <w:rsid w:val="00FA3BF6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47</cp:revision>
  <cp:lastPrinted>2021-06-02T08:11:00Z</cp:lastPrinted>
  <dcterms:created xsi:type="dcterms:W3CDTF">2018-11-19T12:59:00Z</dcterms:created>
  <dcterms:modified xsi:type="dcterms:W3CDTF">2021-08-09T05:40:00Z</dcterms:modified>
</cp:coreProperties>
</file>